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D53A4" w:rsidTr="00E116D9">
        <w:tc>
          <w:tcPr>
            <w:tcW w:w="5097" w:type="dxa"/>
          </w:tcPr>
          <w:p w:rsidR="00ED53A4" w:rsidRDefault="00ED53A4" w:rsidP="00E11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ED53A4" w:rsidRPr="00633ED2" w:rsidRDefault="00ED53A4" w:rsidP="00E116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D53A4" w:rsidRPr="00633ED2" w:rsidRDefault="00ED53A4" w:rsidP="00E116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3A4" w:rsidRPr="00633ED2" w:rsidRDefault="00ED53A4" w:rsidP="00E11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религиозных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организаций</w:t>
            </w:r>
          </w:p>
        </w:tc>
      </w:tr>
    </w:tbl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800B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>, Ф.И.О.)</w:t>
      </w: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4800B3">
        <w:rPr>
          <w:rFonts w:ascii="Times New Roman" w:hAnsi="Times New Roman" w:cs="Times New Roman"/>
          <w:sz w:val="28"/>
          <w:szCs w:val="28"/>
        </w:rPr>
        <w:t>замещаемая</w:t>
      </w:r>
      <w:proofErr w:type="gramEnd"/>
      <w:r w:rsidRPr="004800B3">
        <w:rPr>
          <w:rFonts w:ascii="Times New Roman" w:hAnsi="Times New Roman" w:cs="Times New Roman"/>
          <w:sz w:val="28"/>
          <w:szCs w:val="28"/>
        </w:rPr>
        <w:t xml:space="preserve"> должность, Ф.И.О.)</w:t>
      </w: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3A4" w:rsidRPr="004800B3" w:rsidRDefault="00ED53A4" w:rsidP="00ED5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2E39F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разрешении принять почетное или специальное звание,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награду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или иной знак отличия иностранного государства,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организации, политической партии, иного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объединения, религиозной  или другой организации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7B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почетного или специального звания, награды или иного знака отличия)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7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какие заслуги присвоено и кем, за какие заслуги награжден(а) и кем)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7B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и место вручения документов к почетному или специальному званию, награды или иного знака отличия)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Документы  к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 почетному или специальному званию, награда и документы к ней,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отличия и документы к нему (нужное подчеркнуть) ______________________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7B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почетного или специального звания, награды или иного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7B0">
        <w:rPr>
          <w:rFonts w:ascii="Times New Roman" w:hAnsi="Times New Roman" w:cs="Times New Roman"/>
          <w:sz w:val="24"/>
          <w:szCs w:val="24"/>
        </w:rPr>
        <w:t>знака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отличия)</w:t>
      </w: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7B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документов к почетному или специальному званию, награде или иному знаку отличия)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№</w:t>
      </w:r>
      <w:r w:rsidRPr="002E39FE">
        <w:rPr>
          <w:rFonts w:ascii="Times New Roman" w:hAnsi="Times New Roman" w:cs="Times New Roman"/>
          <w:sz w:val="28"/>
          <w:szCs w:val="28"/>
        </w:rPr>
        <w:t xml:space="preserve"> _____________ от "__" _____________ 20   г.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39FE">
        <w:rPr>
          <w:rFonts w:ascii="Times New Roman" w:hAnsi="Times New Roman" w:cs="Times New Roman"/>
          <w:sz w:val="28"/>
          <w:szCs w:val="28"/>
        </w:rPr>
        <w:t xml:space="preserve"> </w:t>
      </w:r>
      <w:r w:rsidRPr="00E448EA">
        <w:rPr>
          <w:rFonts w:ascii="Times New Roman" w:hAnsi="Times New Roman" w:cs="Times New Roman"/>
          <w:bCs/>
          <w:sz w:val="28"/>
          <w:szCs w:val="28"/>
        </w:rPr>
        <w:t>отдел делопроизводства и кадровой работы Управления по организационным и административно-правовым вопросам Администрации городского округа Анадырь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"__" _____________ 20__ г.      ______________   __________________________</w:t>
      </w:r>
    </w:p>
    <w:p w:rsidR="00ED53A4" w:rsidRPr="008157B0" w:rsidRDefault="00ED53A4" w:rsidP="00ED5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57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7B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157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57B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Pr="002E39FE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A4" w:rsidRPr="005E3FC5" w:rsidRDefault="00ED53A4" w:rsidP="00ED5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9F64D2" w:rsidRDefault="009F64D2"/>
    <w:sectPr w:rsidR="009F64D2" w:rsidSect="00ED5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B"/>
    <w:rsid w:val="003F7A3B"/>
    <w:rsid w:val="009F64D2"/>
    <w:rsid w:val="00C77222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46E5-0D9F-49AD-8557-A72712D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</cp:revision>
  <dcterms:created xsi:type="dcterms:W3CDTF">2017-03-24T00:40:00Z</dcterms:created>
  <dcterms:modified xsi:type="dcterms:W3CDTF">2017-03-29T23:32:00Z</dcterms:modified>
</cp:coreProperties>
</file>