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5253"/>
        <w:gridCol w:w="2838"/>
        <w:gridCol w:w="165"/>
        <w:gridCol w:w="1253"/>
        <w:gridCol w:w="1275"/>
        <w:gridCol w:w="146"/>
      </w:tblGrid>
      <w:tr w:rsidR="0021768D" w:rsidRPr="00C5538F" w:rsidTr="000B1A42">
        <w:trPr>
          <w:gridAfter w:val="1"/>
          <w:wAfter w:w="146" w:type="dxa"/>
          <w:trHeight w:val="945"/>
        </w:trPr>
        <w:tc>
          <w:tcPr>
            <w:tcW w:w="107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Ежеквартальные сведения о ходе исполнения бюджета городского округа Анадырь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</w:tr>
      <w:tr w:rsidR="0021768D" w:rsidRPr="00C5538F" w:rsidTr="000B1A42">
        <w:trPr>
          <w:gridAfter w:val="1"/>
          <w:wAfter w:w="146" w:type="dxa"/>
          <w:trHeight w:val="315"/>
        </w:trPr>
        <w:tc>
          <w:tcPr>
            <w:tcW w:w="107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6B716E" w:rsidP="00EB1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1 </w:t>
            </w:r>
            <w:r w:rsidR="00EB1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июля</w:t>
            </w:r>
            <w:r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3D0485"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5E19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768D" w:rsidRPr="00C5538F" w:rsidTr="000B1A42">
        <w:trPr>
          <w:gridAfter w:val="1"/>
          <w:wAfter w:w="146" w:type="dxa"/>
          <w:trHeight w:val="315"/>
        </w:trPr>
        <w:tc>
          <w:tcPr>
            <w:tcW w:w="82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768D" w:rsidRPr="00C5538F" w:rsidTr="000B1A42">
        <w:trPr>
          <w:gridAfter w:val="1"/>
          <w:wAfter w:w="146" w:type="dxa"/>
          <w:trHeight w:val="261"/>
        </w:trPr>
        <w:tc>
          <w:tcPr>
            <w:tcW w:w="107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Орган, обеспечивающий исполнение бюджета:</w:t>
            </w:r>
          </w:p>
        </w:tc>
      </w:tr>
      <w:tr w:rsidR="0021768D" w:rsidRPr="00C5538F" w:rsidTr="000B1A42">
        <w:trPr>
          <w:gridAfter w:val="1"/>
          <w:wAfter w:w="146" w:type="dxa"/>
          <w:trHeight w:val="255"/>
        </w:trPr>
        <w:tc>
          <w:tcPr>
            <w:tcW w:w="107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21768D" w:rsidRPr="00C5538F" w:rsidTr="000B1A42">
        <w:trPr>
          <w:gridAfter w:val="1"/>
          <w:wAfter w:w="146" w:type="dxa"/>
          <w:trHeight w:val="255"/>
        </w:trPr>
        <w:tc>
          <w:tcPr>
            <w:tcW w:w="107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Периодичность: квартальная</w:t>
            </w:r>
          </w:p>
        </w:tc>
      </w:tr>
      <w:tr w:rsidR="0021768D" w:rsidRPr="00C5538F" w:rsidTr="000B1A42">
        <w:trPr>
          <w:gridAfter w:val="1"/>
          <w:wAfter w:w="146" w:type="dxa"/>
          <w:trHeight w:val="255"/>
        </w:trPr>
        <w:tc>
          <w:tcPr>
            <w:tcW w:w="10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(Единицы измерения: тыс</w:t>
            </w:r>
            <w:proofErr w:type="gram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Годовые назначения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Кассовое исполнение местного бюджета с начала года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ДОХОДЫ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671 752,8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325 370,0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474 546,5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220 457,8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474 546,5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220 457,8   </w:t>
            </w:r>
          </w:p>
        </w:tc>
      </w:tr>
      <w:tr w:rsidR="00866CA7" w:rsidRPr="00866CA7" w:rsidTr="000B1A42">
        <w:trPr>
          <w:trHeight w:val="72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2 035,6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1 042,1   </w:t>
            </w:r>
          </w:p>
        </w:tc>
      </w:tr>
      <w:tr w:rsidR="00866CA7" w:rsidRPr="00866CA7" w:rsidTr="000B1A42">
        <w:trPr>
          <w:trHeight w:val="54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2 035,6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1 042,1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92 284,0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51 241,0   </w:t>
            </w:r>
          </w:p>
        </w:tc>
      </w:tr>
      <w:tr w:rsidR="00866CA7" w:rsidRPr="00866CA7" w:rsidTr="000B1A42">
        <w:trPr>
          <w:trHeight w:val="50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66 047,0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38 312,0   </w:t>
            </w:r>
          </w:p>
        </w:tc>
      </w:tr>
      <w:tr w:rsidR="00866CA7" w:rsidRPr="00866CA7" w:rsidTr="000B1A42">
        <w:trPr>
          <w:trHeight w:val="42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23 393,0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11 170,8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437,0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255,0   </w:t>
            </w:r>
          </w:p>
        </w:tc>
      </w:tr>
      <w:tr w:rsidR="00866CA7" w:rsidRPr="00866CA7" w:rsidTr="000B1A42">
        <w:trPr>
          <w:trHeight w:val="4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000 1 05 04000 02 0000 110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2 407,0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1 503,3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15 689,0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9 316,8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1 745,0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102,5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13 944,0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9 214,4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1 952,0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1 698,5   </w:t>
            </w:r>
          </w:p>
        </w:tc>
      </w:tr>
      <w:tr w:rsidR="00866CA7" w:rsidRPr="00866CA7" w:rsidTr="000B1A42">
        <w:trPr>
          <w:trHeight w:val="53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1 942,0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1 683,5   </w:t>
            </w:r>
          </w:p>
        </w:tc>
      </w:tr>
      <w:tr w:rsidR="00866CA7" w:rsidRPr="00866CA7" w:rsidTr="000B1A42">
        <w:trPr>
          <w:trHeight w:val="7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 значимых действий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15,0   </w:t>
            </w:r>
          </w:p>
        </w:tc>
      </w:tr>
      <w:tr w:rsidR="00866CA7" w:rsidRPr="00866CA7" w:rsidTr="000B1A42">
        <w:trPr>
          <w:trHeight w:val="25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Default="00F229F2" w:rsidP="00F229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85 245,7</w:t>
            </w:r>
          </w:p>
          <w:p w:rsidR="00F229F2" w:rsidRPr="00866CA7" w:rsidRDefault="00F229F2" w:rsidP="00F229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9F2" w:rsidRPr="00F229F2" w:rsidRDefault="00F229F2" w:rsidP="00F229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9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41 613,8  </w:t>
            </w:r>
          </w:p>
          <w:p w:rsidR="00866CA7" w:rsidRPr="00866CA7" w:rsidRDefault="00866CA7" w:rsidP="00F229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CA7" w:rsidRPr="00866CA7" w:rsidTr="000B1A42">
        <w:trPr>
          <w:trHeight w:val="78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61 526,0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31 602,5   </w:t>
            </w:r>
          </w:p>
        </w:tc>
      </w:tr>
      <w:tr w:rsidR="00866CA7" w:rsidRPr="00866CA7" w:rsidTr="000B1A42">
        <w:trPr>
          <w:trHeight w:val="140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13 074,8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4 139,5   </w:t>
            </w:r>
          </w:p>
        </w:tc>
      </w:tr>
      <w:tr w:rsidR="00866CA7" w:rsidRPr="00866CA7" w:rsidTr="000B1A42">
        <w:trPr>
          <w:trHeight w:val="43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18,6   </w:t>
            </w:r>
          </w:p>
        </w:tc>
      </w:tr>
      <w:tr w:rsidR="00866CA7" w:rsidRPr="00866CA7" w:rsidTr="000B1A42">
        <w:trPr>
          <w:trHeight w:val="14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доходы от использования имущества, находящегося в государственной и муниципальной собственности (за исключением 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48 425,5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27 444,5   </w:t>
            </w:r>
          </w:p>
        </w:tc>
      </w:tr>
      <w:tr w:rsidR="00866CA7" w:rsidRPr="00866CA7" w:rsidTr="000B1A42">
        <w:trPr>
          <w:trHeight w:val="4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225,4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-171,0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225,4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-171,0   </w:t>
            </w:r>
          </w:p>
        </w:tc>
      </w:tr>
      <w:tr w:rsidR="00866CA7" w:rsidRPr="00866CA7" w:rsidTr="000B1A42">
        <w:trPr>
          <w:trHeight w:val="5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142,1   </w:t>
            </w:r>
          </w:p>
        </w:tc>
      </w:tr>
      <w:tr w:rsidR="00866CA7" w:rsidRPr="00866CA7" w:rsidTr="000B1A42">
        <w:trPr>
          <w:trHeight w:val="4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15 303,1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7 618,1   </w:t>
            </w:r>
          </w:p>
        </w:tc>
      </w:tr>
      <w:tr w:rsidR="00866CA7" w:rsidRPr="00866CA7" w:rsidTr="000B1A42">
        <w:trPr>
          <w:trHeight w:val="135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000 1 14 02000 00 0000 410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10 660,2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5 850,2   </w:t>
            </w:r>
          </w:p>
        </w:tc>
      </w:tr>
      <w:tr w:rsidR="00866CA7" w:rsidRPr="00866CA7" w:rsidTr="000B1A42">
        <w:trPr>
          <w:trHeight w:val="63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4 642,9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1 767,9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8 179,2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2 422,1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774 830,4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307 036,2   </w:t>
            </w:r>
          </w:p>
        </w:tc>
      </w:tr>
      <w:tr w:rsidR="00866CA7" w:rsidRPr="00866CA7" w:rsidTr="000B1A42">
        <w:trPr>
          <w:trHeight w:val="48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774 677,4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306 883,2   </w:t>
            </w:r>
          </w:p>
        </w:tc>
      </w:tr>
      <w:tr w:rsidR="00866CA7" w:rsidRPr="00866CA7" w:rsidTr="000B1A42">
        <w:trPr>
          <w:trHeight w:val="63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36 800,5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</w:tr>
      <w:tr w:rsidR="00866CA7" w:rsidRPr="00866CA7" w:rsidTr="000B1A42">
        <w:trPr>
          <w:trHeight w:val="63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28 400,0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7 165,1   </w:t>
            </w:r>
          </w:p>
        </w:tc>
      </w:tr>
      <w:tr w:rsidR="00866CA7" w:rsidRPr="00866CA7" w:rsidTr="000B1A42">
        <w:trPr>
          <w:trHeight w:val="63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669 476,9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299 718,1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40 000,0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</w:tr>
      <w:tr w:rsidR="00866CA7" w:rsidRPr="00866CA7" w:rsidTr="000B1A42">
        <w:trPr>
          <w:trHeight w:val="15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177,6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177,6   </w:t>
            </w:r>
          </w:p>
        </w:tc>
      </w:tr>
      <w:tr w:rsidR="00866CA7" w:rsidRPr="00866CA7" w:rsidTr="000B1A42">
        <w:trPr>
          <w:trHeight w:val="94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-24,6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-24,6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1 446 583,2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632 406,2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 2. РАСХОДЫ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200 437,7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91 709,6   </w:t>
            </w:r>
          </w:p>
        </w:tc>
      </w:tr>
      <w:tr w:rsidR="00866CA7" w:rsidRPr="00866CA7" w:rsidTr="000B1A42">
        <w:trPr>
          <w:trHeight w:val="4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5 226,6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3 292,9   </w:t>
            </w:r>
          </w:p>
        </w:tc>
      </w:tr>
      <w:tr w:rsidR="00866CA7" w:rsidRPr="00866CA7" w:rsidTr="000B1A42">
        <w:trPr>
          <w:trHeight w:val="6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5 709,3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3 169,9   </w:t>
            </w:r>
          </w:p>
        </w:tc>
      </w:tr>
      <w:tr w:rsidR="00866CA7" w:rsidRPr="00866CA7" w:rsidTr="000B1A42">
        <w:trPr>
          <w:trHeight w:val="105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82 143,5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49 020,8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85,3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</w:tr>
      <w:tr w:rsidR="00866CA7" w:rsidRPr="00866CA7" w:rsidTr="000B1A42">
        <w:trPr>
          <w:trHeight w:val="70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30 520,5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18 037,6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7 812,0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6 036,6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10 187,8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58 752,7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12 151,6   </w:t>
            </w:r>
          </w:p>
        </w:tc>
      </w:tr>
      <w:tr w:rsidR="00866CA7" w:rsidRPr="00866CA7" w:rsidTr="000B1A42">
        <w:trPr>
          <w:trHeight w:val="43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6 309,4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3 018,4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3 867,7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1 957,8   </w:t>
            </w:r>
          </w:p>
        </w:tc>
      </w:tr>
      <w:tr w:rsidR="00866CA7" w:rsidRPr="00866CA7" w:rsidTr="000B1A42">
        <w:trPr>
          <w:trHeight w:val="4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2 441,7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1 060,7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196 726,2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48 192,7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27 713,9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1 880,0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158 581,2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41 746,5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10 431,1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4 566,2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106 642,4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6 683,5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13 605,0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79,4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46 324,0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1 508,0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38 227,7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1 317,2   </w:t>
            </w:r>
          </w:p>
        </w:tc>
      </w:tr>
      <w:tr w:rsidR="00866CA7" w:rsidRPr="00866CA7" w:rsidTr="000B1A42">
        <w:trPr>
          <w:trHeight w:val="35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8 485,7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3 778,9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843 151,0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465 900,0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346 592,9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185 650,0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296 615,0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191 729,8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134 968,8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84 560,6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13 767,9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807,8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51 206,4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3 151,9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111 215,1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72 673,1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111 215,1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72 673,1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3 249,5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660,8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3 249,5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660,8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60 300,7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24 707,2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7 278,0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3 820,6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6 244,9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60,0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21 244,0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3 504,1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25 533,8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17 322,5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3 879,2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1 506,4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3 879,2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1 506,4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1 531 911,2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715 051,8   </w:t>
            </w:r>
          </w:p>
        </w:tc>
      </w:tr>
      <w:tr w:rsidR="00866CA7" w:rsidRPr="00866CA7" w:rsidTr="00675974">
        <w:trPr>
          <w:trHeight w:val="630"/>
        </w:trPr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ПРОФИЦИТ БЮДЖЕТА (со знаком "плюс") ДЕФИЦИТ БЮДЖЕТА (со знаком "минус")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-85 328,0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-82 645,6   </w:t>
            </w:r>
          </w:p>
        </w:tc>
      </w:tr>
      <w:tr w:rsidR="00866CA7" w:rsidRPr="00866CA7" w:rsidTr="00675974">
        <w:trPr>
          <w:trHeight w:val="315"/>
        </w:trPr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ИСТОЧНИКИ ФИНАНСИРОВАНИЯ ДЕФИЦИТА БЮДЖЕТА ГОРОДСКОГО ОКРУГА АНАДЫРЬ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85 328,0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82 645,6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CA7" w:rsidRPr="00866CA7" w:rsidTr="000B1A42">
        <w:trPr>
          <w:trHeight w:val="138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27 882,0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7E37F6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42 882,0   </w:t>
            </w:r>
            <w:r w:rsidR="00866CA7"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866CA7" w:rsidRPr="00866CA7" w:rsidTr="000B1A42">
        <w:trPr>
          <w:trHeight w:val="315"/>
        </w:trPr>
        <w:tc>
          <w:tcPr>
            <w:tcW w:w="5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CA7" w:rsidRPr="00866CA7" w:rsidTr="000B1A42">
        <w:trPr>
          <w:trHeight w:val="383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CA7" w:rsidRPr="00866CA7" w:rsidRDefault="00866CA7" w:rsidP="000B1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000 01 03 00 </w:t>
            </w: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-15 000,0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</w:tr>
      <w:tr w:rsidR="00866CA7" w:rsidRPr="00866CA7" w:rsidTr="000B1A42">
        <w:trPr>
          <w:trHeight w:val="62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000 01 03 01 00 </w:t>
            </w: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-15 000,0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  </w:t>
            </w:r>
          </w:p>
        </w:tc>
      </w:tr>
      <w:tr w:rsidR="00866CA7" w:rsidRPr="00866CA7" w:rsidTr="000B1A42">
        <w:trPr>
          <w:trHeight w:val="63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000 01 06 01 00 </w:t>
            </w: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42 882,0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42 882,0   </w:t>
            </w:r>
          </w:p>
        </w:tc>
      </w:tr>
      <w:tr w:rsidR="00866CA7" w:rsidRPr="00866CA7" w:rsidTr="000B1A42">
        <w:trPr>
          <w:trHeight w:val="63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000 01 06 01 00 04 0000 630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42 882,0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42 882,0   </w:t>
            </w:r>
          </w:p>
        </w:tc>
      </w:tr>
      <w:tr w:rsidR="00866CA7" w:rsidRPr="00866CA7" w:rsidTr="000B1A42">
        <w:trPr>
          <w:trHeight w:val="35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57 446,0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7E37F6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39 763,6</w:t>
            </w:r>
            <w:r w:rsidR="00866CA7"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66CA7" w:rsidRPr="00866CA7" w:rsidTr="000B1A42">
        <w:trPr>
          <w:trHeight w:val="31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-1 489 465,2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0B1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0B1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1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B1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66CA7" w:rsidRPr="00866CA7" w:rsidTr="000B1A42">
        <w:trPr>
          <w:trHeight w:val="42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1 546 911,2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866CA7" w:rsidRDefault="00866CA7" w:rsidP="000B1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0B1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1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B1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A42" w:rsidRPr="00866CA7" w:rsidTr="000B1A42">
        <w:trPr>
          <w:trHeight w:val="5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42" w:rsidRPr="00866CA7" w:rsidRDefault="000B1A42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42" w:rsidRPr="00866CA7" w:rsidRDefault="000B1A42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866CA7" w:rsidRDefault="000B1A42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-1 489 465,2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866CA7" w:rsidRDefault="000B1A42" w:rsidP="00F53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A42" w:rsidRPr="00866CA7" w:rsidTr="000B1A42">
        <w:trPr>
          <w:trHeight w:val="42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42" w:rsidRPr="00866CA7" w:rsidRDefault="000B1A42" w:rsidP="00866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A42" w:rsidRPr="00866CA7" w:rsidRDefault="000B1A42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866CA7" w:rsidRDefault="000B1A42" w:rsidP="00866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1 546 911,2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866CA7" w:rsidRDefault="000B1A42" w:rsidP="00F53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66C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66CA7" w:rsidRPr="00866CA7" w:rsidTr="00675974">
        <w:trPr>
          <w:trHeight w:val="315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66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66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866CA7" w:rsidRPr="00866CA7" w:rsidTr="000B1A42">
        <w:trPr>
          <w:trHeight w:val="315"/>
        </w:trPr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муниципальных служащих, занимающих муниципальные должности (чел)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0B1A42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0B1A42" w:rsidRDefault="00866CA7" w:rsidP="000B1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A42" w:rsidRPr="000B1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Pr="000B1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A42" w:rsidRPr="00866CA7" w:rsidTr="000B1A42"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42" w:rsidRPr="00866CA7" w:rsidRDefault="000B1A42" w:rsidP="00866C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Учтены расходы по Закону о денежном содержании муниципальных служащих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42" w:rsidRPr="00866CA7" w:rsidRDefault="000B1A42" w:rsidP="00866C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денежное содержание (КОСГУ 211) (тыс</w:t>
            </w:r>
            <w:proofErr w:type="gramStart"/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ED659E" w:rsidRDefault="000B1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659E">
              <w:rPr>
                <w:rFonts w:ascii="Times New Roman" w:hAnsi="Times New Roman"/>
                <w:sz w:val="20"/>
                <w:szCs w:val="20"/>
              </w:rPr>
              <w:t xml:space="preserve"> 75 134,5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ED659E" w:rsidRDefault="000B1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659E">
              <w:rPr>
                <w:rFonts w:ascii="Times New Roman" w:hAnsi="Times New Roman"/>
                <w:sz w:val="20"/>
                <w:szCs w:val="20"/>
              </w:rPr>
              <w:t xml:space="preserve">40 632,4  </w:t>
            </w:r>
          </w:p>
        </w:tc>
      </w:tr>
      <w:tr w:rsidR="00866CA7" w:rsidRPr="00866CA7" w:rsidTr="000B1A42">
        <w:trPr>
          <w:trHeight w:val="315"/>
        </w:trPr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CA7" w:rsidRPr="00866CA7" w:rsidRDefault="00866CA7" w:rsidP="00866C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работников муниципальных учреждений (бюджетных) находящихся в ведении городского округа Анадырь (чел)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A7" w:rsidRPr="00ED659E" w:rsidRDefault="00866CA7" w:rsidP="0086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6CA7" w:rsidRPr="00ED659E" w:rsidRDefault="00866CA7" w:rsidP="000B1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1A42" w:rsidRPr="00ED6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</w:t>
            </w:r>
            <w:r w:rsidRPr="00ED6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B1A42" w:rsidRPr="00866CA7" w:rsidTr="000B1A42"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A42" w:rsidRPr="00866CA7" w:rsidRDefault="000B1A42" w:rsidP="00866C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42" w:rsidRPr="00866CA7" w:rsidRDefault="000B1A42" w:rsidP="00866C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денежное содержание (КОСГУ 211) (тыс</w:t>
            </w:r>
            <w:proofErr w:type="gramStart"/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66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ED659E" w:rsidRDefault="000B1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659E">
              <w:rPr>
                <w:rFonts w:ascii="Times New Roman" w:hAnsi="Times New Roman"/>
                <w:sz w:val="20"/>
                <w:szCs w:val="20"/>
              </w:rPr>
              <w:t xml:space="preserve"> 491 273,3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1A42" w:rsidRPr="00ED659E" w:rsidRDefault="000B1A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659E">
              <w:rPr>
                <w:rFonts w:ascii="Times New Roman" w:hAnsi="Times New Roman"/>
                <w:sz w:val="20"/>
                <w:szCs w:val="20"/>
              </w:rPr>
              <w:t xml:space="preserve">284 801,9  </w:t>
            </w:r>
          </w:p>
        </w:tc>
      </w:tr>
    </w:tbl>
    <w:p w:rsidR="00866CA7" w:rsidRDefault="00866CA7" w:rsidP="0048187C"/>
    <w:p w:rsidR="00866CA7" w:rsidRDefault="00866CA7" w:rsidP="0048187C"/>
    <w:sectPr w:rsidR="00866CA7" w:rsidSect="00A8452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68D"/>
    <w:rsid w:val="00042C3F"/>
    <w:rsid w:val="000470AD"/>
    <w:rsid w:val="00061117"/>
    <w:rsid w:val="000850C2"/>
    <w:rsid w:val="000B1A42"/>
    <w:rsid w:val="00101E64"/>
    <w:rsid w:val="001609F1"/>
    <w:rsid w:val="00161DF3"/>
    <w:rsid w:val="001A6FFE"/>
    <w:rsid w:val="001B76BC"/>
    <w:rsid w:val="001D27B8"/>
    <w:rsid w:val="00207853"/>
    <w:rsid w:val="0021768D"/>
    <w:rsid w:val="002A31E9"/>
    <w:rsid w:val="002C63C4"/>
    <w:rsid w:val="002E6A15"/>
    <w:rsid w:val="00311D2E"/>
    <w:rsid w:val="0032558B"/>
    <w:rsid w:val="00355289"/>
    <w:rsid w:val="003D0485"/>
    <w:rsid w:val="003D3D18"/>
    <w:rsid w:val="00456A72"/>
    <w:rsid w:val="004649B5"/>
    <w:rsid w:val="0048187C"/>
    <w:rsid w:val="004A09E9"/>
    <w:rsid w:val="004E4F07"/>
    <w:rsid w:val="004F33F2"/>
    <w:rsid w:val="00505528"/>
    <w:rsid w:val="00512431"/>
    <w:rsid w:val="00522A4A"/>
    <w:rsid w:val="00556EC4"/>
    <w:rsid w:val="005920E7"/>
    <w:rsid w:val="005E19D5"/>
    <w:rsid w:val="005F0BB4"/>
    <w:rsid w:val="00600FF9"/>
    <w:rsid w:val="0063137B"/>
    <w:rsid w:val="00636075"/>
    <w:rsid w:val="00671F68"/>
    <w:rsid w:val="00675974"/>
    <w:rsid w:val="006809D5"/>
    <w:rsid w:val="006A3B6C"/>
    <w:rsid w:val="006B21A9"/>
    <w:rsid w:val="006B4D6D"/>
    <w:rsid w:val="006B716E"/>
    <w:rsid w:val="006C4E7C"/>
    <w:rsid w:val="00711998"/>
    <w:rsid w:val="00734352"/>
    <w:rsid w:val="00777425"/>
    <w:rsid w:val="007A0C71"/>
    <w:rsid w:val="007C08D4"/>
    <w:rsid w:val="007E37F6"/>
    <w:rsid w:val="007E67AB"/>
    <w:rsid w:val="0080088C"/>
    <w:rsid w:val="00823889"/>
    <w:rsid w:val="00861F1A"/>
    <w:rsid w:val="00866CA7"/>
    <w:rsid w:val="00876B23"/>
    <w:rsid w:val="00886B6B"/>
    <w:rsid w:val="0089197B"/>
    <w:rsid w:val="00891CC5"/>
    <w:rsid w:val="008C4921"/>
    <w:rsid w:val="008D3B6B"/>
    <w:rsid w:val="008F02B5"/>
    <w:rsid w:val="008F44BD"/>
    <w:rsid w:val="009010C3"/>
    <w:rsid w:val="00936A87"/>
    <w:rsid w:val="009400EB"/>
    <w:rsid w:val="00951A3F"/>
    <w:rsid w:val="00970AFD"/>
    <w:rsid w:val="0097170C"/>
    <w:rsid w:val="00975C0F"/>
    <w:rsid w:val="009B06BB"/>
    <w:rsid w:val="009C7BDB"/>
    <w:rsid w:val="009E46E9"/>
    <w:rsid w:val="009F25B6"/>
    <w:rsid w:val="00A62BDB"/>
    <w:rsid w:val="00A8252E"/>
    <w:rsid w:val="00A84520"/>
    <w:rsid w:val="00AC4AF1"/>
    <w:rsid w:val="00AC5148"/>
    <w:rsid w:val="00AC5351"/>
    <w:rsid w:val="00AD729E"/>
    <w:rsid w:val="00B0538A"/>
    <w:rsid w:val="00B0631C"/>
    <w:rsid w:val="00B3236B"/>
    <w:rsid w:val="00B4212D"/>
    <w:rsid w:val="00B454ED"/>
    <w:rsid w:val="00B652E0"/>
    <w:rsid w:val="00B87265"/>
    <w:rsid w:val="00BC2336"/>
    <w:rsid w:val="00BF7FCE"/>
    <w:rsid w:val="00C0207A"/>
    <w:rsid w:val="00C5538F"/>
    <w:rsid w:val="00C57EB0"/>
    <w:rsid w:val="00C66798"/>
    <w:rsid w:val="00C9279A"/>
    <w:rsid w:val="00CA0E26"/>
    <w:rsid w:val="00CF2826"/>
    <w:rsid w:val="00D13496"/>
    <w:rsid w:val="00DC594B"/>
    <w:rsid w:val="00DE3B60"/>
    <w:rsid w:val="00E03CEF"/>
    <w:rsid w:val="00E17823"/>
    <w:rsid w:val="00EB16C3"/>
    <w:rsid w:val="00ED659E"/>
    <w:rsid w:val="00F229F2"/>
    <w:rsid w:val="00F64DF5"/>
    <w:rsid w:val="00F92D56"/>
    <w:rsid w:val="00FB6E8B"/>
    <w:rsid w:val="00FE0D26"/>
    <w:rsid w:val="00FF0063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A.Artemova</dc:creator>
  <cp:lastModifiedBy>Микитюк Татьяна Владимировна</cp:lastModifiedBy>
  <cp:revision>9</cp:revision>
  <cp:lastPrinted>2018-10-10T22:22:00Z</cp:lastPrinted>
  <dcterms:created xsi:type="dcterms:W3CDTF">2019-07-08T22:40:00Z</dcterms:created>
  <dcterms:modified xsi:type="dcterms:W3CDTF">2019-07-15T06:10:00Z</dcterms:modified>
</cp:coreProperties>
</file>