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B17552" w:rsidRDefault="0025774F" w:rsidP="00546175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 xml:space="preserve">  </w:t>
      </w:r>
      <w:r w:rsidR="00183101" w:rsidRPr="00B175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CAFD67" wp14:editId="246821DA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B17552" w:rsidRDefault="00183101" w:rsidP="00546175">
      <w:pPr>
        <w:spacing w:line="22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B17552" w:rsidRDefault="00183101" w:rsidP="00546175">
      <w:pPr>
        <w:spacing w:line="22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7552">
        <w:rPr>
          <w:rFonts w:ascii="Times New Roman" w:hAnsi="Times New Roman"/>
          <w:b/>
          <w:sz w:val="28"/>
          <w:szCs w:val="28"/>
        </w:rPr>
        <w:t>А</w:t>
      </w:r>
      <w:r w:rsidRPr="00B17552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B17552" w:rsidRDefault="00183101" w:rsidP="00546175">
      <w:pPr>
        <w:pStyle w:val="1"/>
        <w:spacing w:line="226" w:lineRule="auto"/>
        <w:rPr>
          <w:szCs w:val="28"/>
        </w:rPr>
      </w:pPr>
      <w:r w:rsidRPr="00B17552">
        <w:rPr>
          <w:szCs w:val="28"/>
        </w:rPr>
        <w:t>городского округа Анадырь</w:t>
      </w:r>
    </w:p>
    <w:p w:rsidR="00183101" w:rsidRPr="00B17552" w:rsidRDefault="00183101" w:rsidP="00546175">
      <w:pPr>
        <w:spacing w:line="226" w:lineRule="auto"/>
        <w:rPr>
          <w:rFonts w:ascii="Times New Roman" w:hAnsi="Times New Roman"/>
          <w:b/>
          <w:sz w:val="28"/>
          <w:szCs w:val="28"/>
        </w:rPr>
      </w:pPr>
    </w:p>
    <w:p w:rsidR="00183101" w:rsidRPr="00B17552" w:rsidRDefault="00183101" w:rsidP="00546175">
      <w:pPr>
        <w:pStyle w:val="1"/>
        <w:spacing w:line="226" w:lineRule="auto"/>
        <w:rPr>
          <w:szCs w:val="28"/>
        </w:rPr>
      </w:pPr>
      <w:r w:rsidRPr="00B17552">
        <w:rPr>
          <w:szCs w:val="28"/>
        </w:rPr>
        <w:t>ПОСТАНОВЛЕНИЕ</w:t>
      </w:r>
    </w:p>
    <w:p w:rsidR="00183101" w:rsidRPr="00B17552" w:rsidRDefault="00183101" w:rsidP="00546175">
      <w:pPr>
        <w:spacing w:line="226" w:lineRule="auto"/>
        <w:rPr>
          <w:rFonts w:ascii="Times New Roman" w:hAnsi="Times New Roman"/>
          <w:sz w:val="28"/>
          <w:szCs w:val="28"/>
        </w:rPr>
      </w:pPr>
    </w:p>
    <w:p w:rsidR="00813D8E" w:rsidRPr="00B17552" w:rsidRDefault="00813D8E" w:rsidP="00546175">
      <w:pPr>
        <w:spacing w:line="226" w:lineRule="auto"/>
        <w:rPr>
          <w:rFonts w:ascii="Times New Roman" w:hAnsi="Times New Roman"/>
          <w:sz w:val="28"/>
          <w:szCs w:val="28"/>
        </w:rPr>
      </w:pPr>
    </w:p>
    <w:p w:rsidR="00813D8E" w:rsidRPr="00B17552" w:rsidRDefault="00813D8E" w:rsidP="00546175">
      <w:pPr>
        <w:spacing w:line="226" w:lineRule="auto"/>
        <w:rPr>
          <w:rFonts w:ascii="Times New Roman" w:hAnsi="Times New Roman"/>
          <w:sz w:val="28"/>
          <w:szCs w:val="28"/>
        </w:rPr>
      </w:pPr>
    </w:p>
    <w:p w:rsidR="006878E4" w:rsidRPr="00B17552" w:rsidRDefault="006878E4" w:rsidP="00546175">
      <w:pPr>
        <w:spacing w:line="226" w:lineRule="auto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 xml:space="preserve">от </w:t>
      </w:r>
      <w:r w:rsidR="005C36D1" w:rsidRPr="005C36D1">
        <w:rPr>
          <w:rFonts w:ascii="Times New Roman" w:hAnsi="Times New Roman"/>
          <w:sz w:val="28"/>
          <w:szCs w:val="28"/>
        </w:rPr>
        <w:t xml:space="preserve">8 </w:t>
      </w:r>
      <w:r w:rsidR="005C36D1">
        <w:rPr>
          <w:rFonts w:ascii="Times New Roman" w:hAnsi="Times New Roman"/>
          <w:sz w:val="28"/>
          <w:szCs w:val="28"/>
        </w:rPr>
        <w:t>сентября 2025 года</w:t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</w:r>
      <w:r w:rsidR="005C36D1">
        <w:rPr>
          <w:rFonts w:ascii="Times New Roman" w:hAnsi="Times New Roman"/>
          <w:sz w:val="28"/>
          <w:szCs w:val="28"/>
        </w:rPr>
        <w:tab/>
        <w:t xml:space="preserve"> № 727</w:t>
      </w:r>
    </w:p>
    <w:p w:rsidR="007B34D3" w:rsidRPr="00B17552" w:rsidRDefault="007B34D3" w:rsidP="00546175">
      <w:pPr>
        <w:spacing w:line="226" w:lineRule="auto"/>
        <w:rPr>
          <w:rFonts w:ascii="Times New Roman" w:hAnsi="Times New Roman"/>
          <w:sz w:val="28"/>
          <w:szCs w:val="28"/>
        </w:rPr>
      </w:pPr>
    </w:p>
    <w:p w:rsidR="00E579C1" w:rsidRPr="00B17552" w:rsidRDefault="00E579C1" w:rsidP="00546175">
      <w:pPr>
        <w:spacing w:line="226" w:lineRule="auto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36"/>
      </w:tblGrid>
      <w:tr w:rsidR="002410FD" w:rsidRPr="00B17552" w:rsidTr="00D86849">
        <w:tc>
          <w:tcPr>
            <w:tcW w:w="4820" w:type="dxa"/>
          </w:tcPr>
          <w:p w:rsidR="007B34D3" w:rsidRPr="00B17552" w:rsidRDefault="007B34D3" w:rsidP="00D86849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D86849">
              <w:rPr>
                <w:rFonts w:ascii="Times New Roman" w:hAnsi="Times New Roman"/>
                <w:sz w:val="28"/>
                <w:szCs w:val="28"/>
              </w:rPr>
              <w:t>я</w:t>
            </w:r>
            <w:r w:rsidR="0025774F" w:rsidRPr="00B17552">
              <w:rPr>
                <w:rFonts w:ascii="Times New Roman" w:hAnsi="Times New Roman"/>
                <w:sz w:val="28"/>
                <w:szCs w:val="28"/>
              </w:rPr>
              <w:t xml:space="preserve"> в Постановлени</w:t>
            </w:r>
            <w:r w:rsidR="00D86849">
              <w:rPr>
                <w:rFonts w:ascii="Times New Roman" w:hAnsi="Times New Roman"/>
                <w:sz w:val="28"/>
                <w:szCs w:val="28"/>
              </w:rPr>
              <w:t>е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</w:t>
            </w:r>
            <w:r w:rsidR="001A3557" w:rsidRPr="00B175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6A75D3" w:rsidRPr="00B1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 xml:space="preserve">Анадырь </w:t>
            </w:r>
            <w:r w:rsidR="0025774F" w:rsidRPr="00B17552">
              <w:rPr>
                <w:rFonts w:ascii="Times New Roman" w:hAnsi="Times New Roman"/>
                <w:sz w:val="28"/>
                <w:szCs w:val="28"/>
              </w:rPr>
              <w:br/>
            </w:r>
            <w:r w:rsidRPr="00B17552">
              <w:rPr>
                <w:rFonts w:ascii="Times New Roman" w:hAnsi="Times New Roman"/>
                <w:sz w:val="28"/>
                <w:szCs w:val="28"/>
              </w:rPr>
              <w:t>от</w:t>
            </w:r>
            <w:r w:rsidR="0025774F" w:rsidRPr="00B1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>24</w:t>
            </w:r>
            <w:r w:rsidR="0025774F" w:rsidRPr="00B1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>декабря 2013 г</w:t>
            </w:r>
            <w:r w:rsidR="0025774F" w:rsidRPr="00B17552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 xml:space="preserve"> № 745</w:t>
            </w:r>
          </w:p>
        </w:tc>
        <w:tc>
          <w:tcPr>
            <w:tcW w:w="4836" w:type="dxa"/>
          </w:tcPr>
          <w:p w:rsidR="007B34D3" w:rsidRPr="00B17552" w:rsidRDefault="007B34D3" w:rsidP="00546175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4D3" w:rsidRPr="00B17552" w:rsidRDefault="007B34D3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7B34D3" w:rsidRPr="00B17552" w:rsidRDefault="007B34D3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423CFC" w:rsidRPr="00B17552" w:rsidRDefault="0051194B" w:rsidP="00546175">
      <w:pPr>
        <w:spacing w:line="22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В</w:t>
      </w:r>
      <w:r w:rsidR="00423CFC" w:rsidRPr="00B17552">
        <w:rPr>
          <w:rFonts w:ascii="Times New Roman" w:hAnsi="Times New Roman"/>
          <w:sz w:val="28"/>
          <w:szCs w:val="28"/>
        </w:rPr>
        <w:t xml:space="preserve"> целях </w:t>
      </w:r>
      <w:r w:rsidR="008F2415" w:rsidRPr="00B17552">
        <w:rPr>
          <w:rFonts w:ascii="Times New Roman" w:hAnsi="Times New Roman"/>
          <w:sz w:val="28"/>
          <w:szCs w:val="28"/>
        </w:rPr>
        <w:t xml:space="preserve">уточнения отдельных положений </w:t>
      </w:r>
      <w:r w:rsidR="0025774F" w:rsidRPr="00B17552">
        <w:rPr>
          <w:rFonts w:ascii="Times New Roman" w:hAnsi="Times New Roman"/>
          <w:sz w:val="28"/>
          <w:szCs w:val="28"/>
        </w:rPr>
        <w:t>муниципального</w:t>
      </w:r>
      <w:r w:rsidR="003D5A0A" w:rsidRPr="00B17552">
        <w:rPr>
          <w:rFonts w:ascii="Times New Roman" w:hAnsi="Times New Roman"/>
          <w:sz w:val="28"/>
          <w:szCs w:val="28"/>
        </w:rPr>
        <w:t xml:space="preserve"> правового акта</w:t>
      </w:r>
      <w:r w:rsidR="00D86849">
        <w:rPr>
          <w:rFonts w:ascii="Times New Roman" w:hAnsi="Times New Roman"/>
          <w:sz w:val="28"/>
          <w:szCs w:val="28"/>
        </w:rPr>
        <w:t>,</w:t>
      </w:r>
      <w:r w:rsidR="003D5A0A" w:rsidRPr="00B17552">
        <w:rPr>
          <w:rFonts w:ascii="Times New Roman" w:hAnsi="Times New Roman"/>
          <w:sz w:val="28"/>
          <w:szCs w:val="28"/>
        </w:rPr>
        <w:t xml:space="preserve"> </w:t>
      </w:r>
      <w:r w:rsidR="0025774F" w:rsidRPr="00B17552">
        <w:rPr>
          <w:rFonts w:ascii="Times New Roman" w:hAnsi="Times New Roman"/>
          <w:sz w:val="28"/>
          <w:szCs w:val="28"/>
        </w:rPr>
        <w:t>Администрация городского округа Анадырь</w:t>
      </w:r>
    </w:p>
    <w:p w:rsidR="00423CFC" w:rsidRPr="00B17552" w:rsidRDefault="00423CFC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423CFC" w:rsidRPr="00B17552" w:rsidRDefault="0025774F" w:rsidP="00546175">
      <w:pPr>
        <w:spacing w:line="226" w:lineRule="auto"/>
        <w:jc w:val="both"/>
        <w:rPr>
          <w:rFonts w:ascii="Times New Roman" w:hAnsi="Times New Roman"/>
          <w:b/>
          <w:sz w:val="28"/>
          <w:szCs w:val="28"/>
        </w:rPr>
      </w:pPr>
      <w:r w:rsidRPr="00B17552">
        <w:rPr>
          <w:rFonts w:ascii="Times New Roman" w:hAnsi="Times New Roman"/>
          <w:b/>
          <w:sz w:val="28"/>
          <w:szCs w:val="28"/>
        </w:rPr>
        <w:t>ПОСТАНОВЛЯЕТ</w:t>
      </w:r>
      <w:r w:rsidR="00423CFC" w:rsidRPr="00B17552">
        <w:rPr>
          <w:rFonts w:ascii="Times New Roman" w:hAnsi="Times New Roman"/>
          <w:b/>
          <w:sz w:val="28"/>
          <w:szCs w:val="28"/>
        </w:rPr>
        <w:t>:</w:t>
      </w:r>
    </w:p>
    <w:p w:rsidR="00423CFC" w:rsidRPr="00B17552" w:rsidRDefault="00423CFC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423CFC" w:rsidRPr="00B17552" w:rsidRDefault="0025774F" w:rsidP="00546175">
      <w:pPr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1. </w:t>
      </w:r>
      <w:r w:rsidR="00B22C3C" w:rsidRPr="00B17552">
        <w:rPr>
          <w:rFonts w:ascii="Times New Roman" w:hAnsi="Times New Roman"/>
          <w:sz w:val="28"/>
          <w:szCs w:val="28"/>
        </w:rPr>
        <w:t>Внести в</w:t>
      </w:r>
      <w:r w:rsidRPr="00B17552">
        <w:rPr>
          <w:rFonts w:ascii="Times New Roman" w:hAnsi="Times New Roman"/>
          <w:sz w:val="28"/>
          <w:szCs w:val="28"/>
        </w:rPr>
        <w:t xml:space="preserve"> Постановлени</w:t>
      </w:r>
      <w:r w:rsidR="00D86849">
        <w:rPr>
          <w:rFonts w:ascii="Times New Roman" w:hAnsi="Times New Roman"/>
          <w:sz w:val="28"/>
          <w:szCs w:val="28"/>
        </w:rPr>
        <w:t>е</w:t>
      </w:r>
      <w:r w:rsidR="00423CFC" w:rsidRPr="00B17552">
        <w:rPr>
          <w:rFonts w:ascii="Times New Roman" w:hAnsi="Times New Roman"/>
          <w:sz w:val="28"/>
          <w:szCs w:val="28"/>
        </w:rPr>
        <w:t xml:space="preserve"> Администрации городского округа Анадырь от 24 декабря 2013 г</w:t>
      </w:r>
      <w:r w:rsidRPr="00B17552">
        <w:rPr>
          <w:rFonts w:ascii="Times New Roman" w:hAnsi="Times New Roman"/>
          <w:sz w:val="28"/>
          <w:szCs w:val="28"/>
        </w:rPr>
        <w:t>ода</w:t>
      </w:r>
      <w:r w:rsidR="00423CFC" w:rsidRPr="00B17552">
        <w:rPr>
          <w:rFonts w:ascii="Times New Roman" w:hAnsi="Times New Roman"/>
          <w:sz w:val="28"/>
          <w:szCs w:val="28"/>
        </w:rPr>
        <w:t xml:space="preserve"> №</w:t>
      </w:r>
      <w:r w:rsidRPr="00B17552">
        <w:rPr>
          <w:rFonts w:ascii="Times New Roman" w:hAnsi="Times New Roman"/>
          <w:sz w:val="28"/>
          <w:szCs w:val="28"/>
        </w:rPr>
        <w:t> </w:t>
      </w:r>
      <w:r w:rsidR="00423CFC" w:rsidRPr="00B17552">
        <w:rPr>
          <w:rFonts w:ascii="Times New Roman" w:hAnsi="Times New Roman"/>
          <w:sz w:val="28"/>
          <w:szCs w:val="28"/>
        </w:rPr>
        <w:t>745 «Об утверждении Положения об отраслевой системе оплаты труда работников муниципальных учреждений культуры в городском округе Анадырь» следующ</w:t>
      </w:r>
      <w:r w:rsidR="00D86849">
        <w:rPr>
          <w:rFonts w:ascii="Times New Roman" w:hAnsi="Times New Roman"/>
          <w:sz w:val="28"/>
          <w:szCs w:val="28"/>
        </w:rPr>
        <w:t>е</w:t>
      </w:r>
      <w:r w:rsidR="00423CFC" w:rsidRPr="00B17552">
        <w:rPr>
          <w:rFonts w:ascii="Times New Roman" w:hAnsi="Times New Roman"/>
          <w:sz w:val="28"/>
          <w:szCs w:val="28"/>
        </w:rPr>
        <w:t>е изменени</w:t>
      </w:r>
      <w:r w:rsidR="00D86849">
        <w:rPr>
          <w:rFonts w:ascii="Times New Roman" w:hAnsi="Times New Roman"/>
          <w:sz w:val="28"/>
          <w:szCs w:val="28"/>
        </w:rPr>
        <w:t>е</w:t>
      </w:r>
      <w:r w:rsidR="00423CFC" w:rsidRPr="00B17552">
        <w:rPr>
          <w:rFonts w:ascii="Times New Roman" w:hAnsi="Times New Roman"/>
          <w:sz w:val="28"/>
          <w:szCs w:val="28"/>
        </w:rPr>
        <w:t>:</w:t>
      </w:r>
    </w:p>
    <w:p w:rsidR="00FA26DE" w:rsidRPr="00B17552" w:rsidRDefault="00546175" w:rsidP="00546175">
      <w:pPr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приложение 2 к Положению</w:t>
      </w:r>
      <w:r w:rsidR="00233B01" w:rsidRPr="00B17552">
        <w:rPr>
          <w:rFonts w:ascii="Times New Roman" w:hAnsi="Times New Roman"/>
          <w:sz w:val="28"/>
          <w:szCs w:val="28"/>
        </w:rPr>
        <w:t xml:space="preserve"> об отраслевой системе оплаты труда работников муниципальных учреждений культуры в городском округе Анадырь</w:t>
      </w:r>
      <w:r w:rsidR="00CA018C" w:rsidRPr="00B17552">
        <w:rPr>
          <w:rFonts w:ascii="Times New Roman" w:hAnsi="Times New Roman"/>
          <w:sz w:val="28"/>
          <w:szCs w:val="28"/>
        </w:rPr>
        <w:t xml:space="preserve"> </w:t>
      </w:r>
      <w:r w:rsidR="00C861FD" w:rsidRPr="00B17552"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proofErr w:type="gramStart"/>
      <w:r w:rsidR="00C861FD" w:rsidRPr="00B17552">
        <w:rPr>
          <w:rFonts w:ascii="Times New Roman" w:hAnsi="Times New Roman"/>
          <w:sz w:val="28"/>
          <w:szCs w:val="28"/>
        </w:rPr>
        <w:t>приложени</w:t>
      </w:r>
      <w:r w:rsidR="00CA018C" w:rsidRPr="00B17552">
        <w:rPr>
          <w:rFonts w:ascii="Times New Roman" w:hAnsi="Times New Roman"/>
          <w:sz w:val="28"/>
          <w:szCs w:val="28"/>
        </w:rPr>
        <w:t>ю</w:t>
      </w:r>
      <w:proofErr w:type="gramEnd"/>
      <w:r w:rsidR="0025774F" w:rsidRPr="00B17552">
        <w:rPr>
          <w:rFonts w:ascii="Times New Roman" w:hAnsi="Times New Roman"/>
          <w:sz w:val="28"/>
          <w:szCs w:val="28"/>
        </w:rPr>
        <w:t xml:space="preserve"> </w:t>
      </w:r>
      <w:r w:rsidR="00C861FD" w:rsidRPr="00B17552">
        <w:rPr>
          <w:rFonts w:ascii="Times New Roman" w:hAnsi="Times New Roman"/>
          <w:sz w:val="28"/>
          <w:szCs w:val="28"/>
        </w:rPr>
        <w:t>к настоящему постановлению</w:t>
      </w:r>
      <w:r w:rsidRPr="00B17552">
        <w:rPr>
          <w:rFonts w:ascii="Times New Roman" w:hAnsi="Times New Roman"/>
          <w:sz w:val="28"/>
          <w:szCs w:val="28"/>
        </w:rPr>
        <w:t>.</w:t>
      </w:r>
    </w:p>
    <w:p w:rsidR="00CA018C" w:rsidRPr="00B17552" w:rsidRDefault="00F7094A" w:rsidP="00546175">
      <w:pPr>
        <w:tabs>
          <w:tab w:val="left" w:pos="0"/>
        </w:tabs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2.</w:t>
      </w:r>
      <w:r w:rsidR="0025774F" w:rsidRPr="00B17552">
        <w:rPr>
          <w:rFonts w:ascii="Times New Roman" w:hAnsi="Times New Roman"/>
          <w:sz w:val="28"/>
          <w:szCs w:val="28"/>
        </w:rPr>
        <w:t> </w:t>
      </w:r>
      <w:r w:rsidR="00DB4963">
        <w:rPr>
          <w:rFonts w:ascii="Times New Roman" w:hAnsi="Times New Roman"/>
          <w:bCs/>
          <w:sz w:val="28"/>
          <w:szCs w:val="28"/>
        </w:rPr>
        <w:t>Настоящее постановление опубликовать в сетевом издании – официальном сайте Администрации городского округа Анадырь</w:t>
      </w:r>
      <w:r w:rsidR="00DB4963">
        <w:rPr>
          <w:rFonts w:ascii="Times New Roman" w:hAnsi="Times New Roman"/>
          <w:bCs/>
          <w:sz w:val="28"/>
          <w:szCs w:val="28"/>
        </w:rPr>
        <w:br/>
        <w:t>(anadyr-adm.ru).</w:t>
      </w:r>
    </w:p>
    <w:p w:rsidR="0025774F" w:rsidRPr="00B17552" w:rsidRDefault="0025774F" w:rsidP="00546175">
      <w:pPr>
        <w:tabs>
          <w:tab w:val="left" w:pos="0"/>
        </w:tabs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</w:t>
      </w:r>
      <w:r w:rsidR="00546175" w:rsidRPr="00B17552">
        <w:rPr>
          <w:rFonts w:ascii="Times New Roman" w:hAnsi="Times New Roman"/>
          <w:sz w:val="28"/>
          <w:szCs w:val="28"/>
        </w:rPr>
        <w:t xml:space="preserve">с 1 </w:t>
      </w:r>
      <w:r w:rsidR="00564826">
        <w:rPr>
          <w:rFonts w:ascii="Times New Roman" w:hAnsi="Times New Roman"/>
          <w:sz w:val="28"/>
          <w:szCs w:val="28"/>
        </w:rPr>
        <w:t>октября</w:t>
      </w:r>
      <w:r w:rsidR="00546175" w:rsidRPr="00B17552">
        <w:rPr>
          <w:rFonts w:ascii="Times New Roman" w:hAnsi="Times New Roman"/>
          <w:sz w:val="28"/>
          <w:szCs w:val="28"/>
        </w:rPr>
        <w:t xml:space="preserve"> 202</w:t>
      </w:r>
      <w:r w:rsidR="00564826">
        <w:rPr>
          <w:rFonts w:ascii="Times New Roman" w:hAnsi="Times New Roman"/>
          <w:sz w:val="28"/>
          <w:szCs w:val="28"/>
        </w:rPr>
        <w:t>5</w:t>
      </w:r>
      <w:r w:rsidR="00546175" w:rsidRPr="00B17552">
        <w:rPr>
          <w:rFonts w:ascii="Times New Roman" w:hAnsi="Times New Roman"/>
          <w:sz w:val="28"/>
          <w:szCs w:val="28"/>
        </w:rPr>
        <w:t xml:space="preserve"> года.</w:t>
      </w:r>
    </w:p>
    <w:p w:rsidR="00423CFC" w:rsidRPr="00B17552" w:rsidRDefault="0025774F" w:rsidP="00546175">
      <w:pPr>
        <w:tabs>
          <w:tab w:val="left" w:pos="0"/>
        </w:tabs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4</w:t>
      </w:r>
      <w:r w:rsidR="00423CFC" w:rsidRPr="00B17552">
        <w:rPr>
          <w:rFonts w:ascii="Times New Roman" w:hAnsi="Times New Roman"/>
          <w:sz w:val="28"/>
          <w:szCs w:val="28"/>
        </w:rPr>
        <w:t>.</w:t>
      </w:r>
      <w:r w:rsidRPr="00B17552">
        <w:rPr>
          <w:rFonts w:ascii="Times New Roman" w:hAnsi="Times New Roman"/>
          <w:sz w:val="28"/>
          <w:szCs w:val="28"/>
        </w:rPr>
        <w:t> </w:t>
      </w:r>
      <w:r w:rsidR="00423CFC" w:rsidRPr="00B1755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B17552">
        <w:rPr>
          <w:rFonts w:ascii="Times New Roman" w:hAnsi="Times New Roman"/>
          <w:sz w:val="28"/>
          <w:szCs w:val="28"/>
        </w:rPr>
        <w:br/>
      </w:r>
      <w:r w:rsidR="00423CFC" w:rsidRPr="00B17552">
        <w:rPr>
          <w:rFonts w:ascii="Times New Roman" w:hAnsi="Times New Roman"/>
          <w:sz w:val="28"/>
          <w:szCs w:val="28"/>
        </w:rPr>
        <w:t>на Управлени</w:t>
      </w:r>
      <w:r w:rsidR="00CA018C" w:rsidRPr="00B17552">
        <w:rPr>
          <w:rFonts w:ascii="Times New Roman" w:hAnsi="Times New Roman"/>
          <w:sz w:val="28"/>
          <w:szCs w:val="28"/>
        </w:rPr>
        <w:t>е</w:t>
      </w:r>
      <w:r w:rsidR="00423CFC" w:rsidRPr="00B17552">
        <w:rPr>
          <w:rFonts w:ascii="Times New Roman" w:hAnsi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 </w:t>
      </w:r>
      <w:r w:rsidR="00CA018C" w:rsidRPr="00B17552">
        <w:rPr>
          <w:rFonts w:ascii="Times New Roman" w:hAnsi="Times New Roman"/>
          <w:sz w:val="28"/>
          <w:szCs w:val="28"/>
        </w:rPr>
        <w:t>(</w:t>
      </w:r>
      <w:proofErr w:type="spellStart"/>
      <w:r w:rsidR="00B460E3" w:rsidRPr="00B17552">
        <w:rPr>
          <w:rFonts w:ascii="Times New Roman" w:hAnsi="Times New Roman"/>
          <w:sz w:val="28"/>
          <w:szCs w:val="28"/>
        </w:rPr>
        <w:t>Тюнягин</w:t>
      </w:r>
      <w:r w:rsidR="00CA018C" w:rsidRPr="00B17552">
        <w:rPr>
          <w:rFonts w:ascii="Times New Roman" w:hAnsi="Times New Roman"/>
          <w:sz w:val="28"/>
          <w:szCs w:val="28"/>
        </w:rPr>
        <w:t>а</w:t>
      </w:r>
      <w:proofErr w:type="spellEnd"/>
      <w:r w:rsidR="00546175" w:rsidRPr="00B17552">
        <w:rPr>
          <w:rFonts w:ascii="Times New Roman" w:hAnsi="Times New Roman"/>
          <w:sz w:val="28"/>
          <w:szCs w:val="28"/>
        </w:rPr>
        <w:t> </w:t>
      </w:r>
      <w:r w:rsidR="00B460E3" w:rsidRPr="00B17552">
        <w:rPr>
          <w:rFonts w:ascii="Times New Roman" w:hAnsi="Times New Roman"/>
          <w:sz w:val="28"/>
          <w:szCs w:val="28"/>
        </w:rPr>
        <w:t>Ю.И</w:t>
      </w:r>
      <w:r w:rsidR="0099513B" w:rsidRPr="00B17552">
        <w:rPr>
          <w:rFonts w:ascii="Times New Roman" w:hAnsi="Times New Roman"/>
          <w:sz w:val="28"/>
          <w:szCs w:val="28"/>
        </w:rPr>
        <w:t>.</w:t>
      </w:r>
      <w:r w:rsidR="00CA018C" w:rsidRPr="00B17552">
        <w:rPr>
          <w:rFonts w:ascii="Times New Roman" w:hAnsi="Times New Roman"/>
          <w:sz w:val="28"/>
          <w:szCs w:val="28"/>
        </w:rPr>
        <w:t>)</w:t>
      </w:r>
      <w:r w:rsidRPr="00B17552">
        <w:rPr>
          <w:rFonts w:ascii="Times New Roman" w:hAnsi="Times New Roman"/>
          <w:sz w:val="28"/>
          <w:szCs w:val="28"/>
        </w:rPr>
        <w:t xml:space="preserve">, </w:t>
      </w:r>
      <w:r w:rsidR="00423CFC" w:rsidRPr="00B17552">
        <w:rPr>
          <w:rFonts w:ascii="Times New Roman" w:hAnsi="Times New Roman"/>
          <w:sz w:val="28"/>
          <w:szCs w:val="28"/>
        </w:rPr>
        <w:t>Управлени</w:t>
      </w:r>
      <w:r w:rsidR="00CA018C" w:rsidRPr="00B17552">
        <w:rPr>
          <w:rFonts w:ascii="Times New Roman" w:hAnsi="Times New Roman"/>
          <w:sz w:val="28"/>
          <w:szCs w:val="28"/>
        </w:rPr>
        <w:t>е</w:t>
      </w:r>
      <w:r w:rsidR="00423CFC" w:rsidRPr="00B17552">
        <w:rPr>
          <w:rFonts w:ascii="Times New Roman" w:hAnsi="Times New Roman"/>
          <w:sz w:val="28"/>
          <w:szCs w:val="28"/>
        </w:rPr>
        <w:t xml:space="preserve"> </w:t>
      </w:r>
      <w:r w:rsidRPr="00B17552">
        <w:rPr>
          <w:rFonts w:ascii="Times New Roman" w:hAnsi="Times New Roman"/>
          <w:sz w:val="28"/>
          <w:szCs w:val="28"/>
        </w:rPr>
        <w:br/>
      </w:r>
      <w:r w:rsidR="00423CFC" w:rsidRPr="00B17552">
        <w:rPr>
          <w:rFonts w:ascii="Times New Roman" w:hAnsi="Times New Roman"/>
          <w:sz w:val="28"/>
          <w:szCs w:val="28"/>
        </w:rPr>
        <w:t xml:space="preserve">по социальной политике Администрации городского округа Анадырь </w:t>
      </w:r>
      <w:r w:rsidR="00CA018C" w:rsidRPr="00B17552">
        <w:rPr>
          <w:rFonts w:ascii="Times New Roman" w:hAnsi="Times New Roman"/>
          <w:sz w:val="28"/>
          <w:szCs w:val="28"/>
        </w:rPr>
        <w:t>(</w:t>
      </w:r>
      <w:r w:rsidR="0099513B" w:rsidRPr="00B17552">
        <w:rPr>
          <w:rFonts w:ascii="Times New Roman" w:hAnsi="Times New Roman"/>
          <w:sz w:val="28"/>
          <w:szCs w:val="28"/>
        </w:rPr>
        <w:t>Лебедев</w:t>
      </w:r>
      <w:r w:rsidR="00CA018C" w:rsidRPr="00B17552">
        <w:rPr>
          <w:rFonts w:ascii="Times New Roman" w:hAnsi="Times New Roman"/>
          <w:sz w:val="28"/>
          <w:szCs w:val="28"/>
        </w:rPr>
        <w:t>а</w:t>
      </w:r>
      <w:r w:rsidR="00546175" w:rsidRPr="00B17552">
        <w:rPr>
          <w:rFonts w:ascii="Times New Roman" w:hAnsi="Times New Roman"/>
          <w:sz w:val="28"/>
          <w:szCs w:val="28"/>
        </w:rPr>
        <w:t> </w:t>
      </w:r>
      <w:r w:rsidR="0099513B" w:rsidRPr="00B17552">
        <w:rPr>
          <w:rFonts w:ascii="Times New Roman" w:hAnsi="Times New Roman"/>
          <w:sz w:val="28"/>
          <w:szCs w:val="28"/>
        </w:rPr>
        <w:t>И.А.</w:t>
      </w:r>
      <w:r w:rsidR="00CA018C" w:rsidRPr="00B17552">
        <w:rPr>
          <w:rFonts w:ascii="Times New Roman" w:hAnsi="Times New Roman"/>
          <w:sz w:val="28"/>
          <w:szCs w:val="28"/>
        </w:rPr>
        <w:t>)</w:t>
      </w:r>
      <w:r w:rsidRPr="00B17552">
        <w:rPr>
          <w:rFonts w:ascii="Times New Roman" w:hAnsi="Times New Roman"/>
          <w:sz w:val="28"/>
          <w:szCs w:val="28"/>
        </w:rPr>
        <w:t>.</w:t>
      </w:r>
    </w:p>
    <w:p w:rsidR="002A0B83" w:rsidRDefault="002A0B83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DB4963" w:rsidRPr="00B17552" w:rsidRDefault="00DB4963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546175" w:rsidRPr="00B17552" w:rsidRDefault="00546175" w:rsidP="005461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</w:p>
    <w:p w:rsidR="0025774F" w:rsidRPr="00B17552" w:rsidRDefault="00CA1880" w:rsidP="00B66E75">
      <w:pPr>
        <w:spacing w:line="226" w:lineRule="auto"/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  <w:sz w:val="28"/>
          <w:szCs w:val="28"/>
        </w:rPr>
        <w:t>Г</w:t>
      </w:r>
      <w:r w:rsidR="00423CFC" w:rsidRPr="00B17552">
        <w:rPr>
          <w:rFonts w:ascii="Times New Roman" w:hAnsi="Times New Roman"/>
          <w:sz w:val="28"/>
          <w:szCs w:val="28"/>
        </w:rPr>
        <w:t>лав</w:t>
      </w:r>
      <w:r w:rsidR="00C861FD" w:rsidRPr="00B17552">
        <w:rPr>
          <w:rFonts w:ascii="Times New Roman" w:hAnsi="Times New Roman"/>
          <w:sz w:val="28"/>
          <w:szCs w:val="28"/>
        </w:rPr>
        <w:t>а</w:t>
      </w:r>
      <w:r w:rsidR="00423CFC" w:rsidRPr="00B17552">
        <w:rPr>
          <w:rFonts w:ascii="Times New Roman" w:hAnsi="Times New Roman"/>
          <w:sz w:val="28"/>
          <w:szCs w:val="28"/>
        </w:rPr>
        <w:t xml:space="preserve"> Администрации                         </w:t>
      </w:r>
      <w:r w:rsidR="00D349A9" w:rsidRPr="00B17552">
        <w:rPr>
          <w:rFonts w:ascii="Times New Roman" w:hAnsi="Times New Roman"/>
          <w:sz w:val="28"/>
          <w:szCs w:val="28"/>
        </w:rPr>
        <w:t xml:space="preserve">  </w:t>
      </w:r>
      <w:r w:rsidR="00423CFC" w:rsidRPr="00B17552">
        <w:rPr>
          <w:rFonts w:ascii="Times New Roman" w:hAnsi="Times New Roman"/>
          <w:sz w:val="28"/>
          <w:szCs w:val="28"/>
        </w:rPr>
        <w:t xml:space="preserve">                      </w:t>
      </w:r>
      <w:r w:rsidR="00120F2E" w:rsidRPr="00B17552">
        <w:rPr>
          <w:rFonts w:ascii="Times New Roman" w:hAnsi="Times New Roman"/>
          <w:sz w:val="28"/>
          <w:szCs w:val="28"/>
        </w:rPr>
        <w:t xml:space="preserve">  </w:t>
      </w:r>
      <w:r w:rsidR="00423CFC" w:rsidRPr="00B17552">
        <w:rPr>
          <w:rFonts w:ascii="Times New Roman" w:hAnsi="Times New Roman"/>
          <w:sz w:val="28"/>
          <w:szCs w:val="28"/>
        </w:rPr>
        <w:t xml:space="preserve">    </w:t>
      </w:r>
      <w:r w:rsidR="0099513B" w:rsidRPr="00B17552">
        <w:rPr>
          <w:rFonts w:ascii="Times New Roman" w:hAnsi="Times New Roman"/>
          <w:sz w:val="28"/>
          <w:szCs w:val="28"/>
        </w:rPr>
        <w:t xml:space="preserve">    </w:t>
      </w:r>
      <w:r w:rsidR="00423CFC" w:rsidRPr="00B17552">
        <w:rPr>
          <w:rFonts w:ascii="Times New Roman" w:hAnsi="Times New Roman"/>
          <w:sz w:val="28"/>
          <w:szCs w:val="28"/>
        </w:rPr>
        <w:t xml:space="preserve">       </w:t>
      </w:r>
      <w:r w:rsidR="00F7094A" w:rsidRPr="00B17552">
        <w:rPr>
          <w:rFonts w:ascii="Times New Roman" w:hAnsi="Times New Roman"/>
          <w:sz w:val="28"/>
          <w:szCs w:val="28"/>
        </w:rPr>
        <w:t xml:space="preserve">   </w:t>
      </w:r>
      <w:r w:rsidR="00423CFC" w:rsidRPr="00B17552">
        <w:rPr>
          <w:rFonts w:ascii="Times New Roman" w:hAnsi="Times New Roman"/>
          <w:sz w:val="28"/>
          <w:szCs w:val="28"/>
        </w:rPr>
        <w:t xml:space="preserve"> </w:t>
      </w:r>
      <w:r w:rsidR="003E50F0" w:rsidRPr="00B17552">
        <w:rPr>
          <w:rFonts w:ascii="Times New Roman" w:hAnsi="Times New Roman"/>
          <w:sz w:val="28"/>
          <w:szCs w:val="28"/>
        </w:rPr>
        <w:t xml:space="preserve">   </w:t>
      </w:r>
      <w:r w:rsidR="0099513B" w:rsidRPr="00B17552">
        <w:rPr>
          <w:rFonts w:ascii="Times New Roman" w:hAnsi="Times New Roman"/>
          <w:sz w:val="28"/>
          <w:szCs w:val="28"/>
        </w:rPr>
        <w:t>С.Б.</w:t>
      </w:r>
      <w:r w:rsidR="00607BFE" w:rsidRPr="00B17552">
        <w:rPr>
          <w:rFonts w:ascii="Times New Roman" w:hAnsi="Times New Roman"/>
          <w:sz w:val="28"/>
          <w:szCs w:val="28"/>
        </w:rPr>
        <w:t xml:space="preserve"> </w:t>
      </w:r>
      <w:r w:rsidR="0099513B" w:rsidRPr="00B17552">
        <w:rPr>
          <w:rFonts w:ascii="Times New Roman" w:hAnsi="Times New Roman"/>
          <w:sz w:val="28"/>
          <w:szCs w:val="28"/>
        </w:rPr>
        <w:t>Спицын</w:t>
      </w:r>
    </w:p>
    <w:p w:rsidR="0025774F" w:rsidRPr="00B17552" w:rsidRDefault="0025774F">
      <w:pPr>
        <w:spacing w:after="160" w:line="259" w:lineRule="auto"/>
        <w:rPr>
          <w:rFonts w:ascii="Times New Roman" w:hAnsi="Times New Roman"/>
          <w:sz w:val="28"/>
          <w:szCs w:val="28"/>
        </w:rPr>
        <w:sectPr w:rsidR="0025774F" w:rsidRPr="00B17552" w:rsidSect="00CA018C">
          <w:headerReference w:type="default" r:id="rId9"/>
          <w:pgSz w:w="11906" w:h="16838"/>
          <w:pgMar w:top="567" w:right="849" w:bottom="1134" w:left="1701" w:header="510" w:footer="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453"/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43"/>
        <w:gridCol w:w="3872"/>
        <w:gridCol w:w="1471"/>
      </w:tblGrid>
      <w:tr w:rsidR="00B17552" w:rsidRPr="00B17552" w:rsidTr="00583D3F">
        <w:trPr>
          <w:trHeight w:val="24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E1E28" w:rsidRPr="00B17552" w:rsidRDefault="0025774F" w:rsidP="00546175">
            <w:pPr>
              <w:ind w:left="9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A5263C" w:rsidRPr="00B17552" w:rsidRDefault="00FA2209" w:rsidP="00546175">
            <w:pPr>
              <w:ind w:left="9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Анадыр</w:t>
            </w:r>
            <w:r w:rsidR="00A5263C" w:rsidRPr="00B17552">
              <w:rPr>
                <w:rFonts w:ascii="Times New Roman" w:hAnsi="Times New Roman"/>
                <w:sz w:val="28"/>
                <w:szCs w:val="28"/>
              </w:rPr>
              <w:t xml:space="preserve">ь </w:t>
            </w:r>
          </w:p>
          <w:p w:rsidR="00FA2209" w:rsidRPr="00B17552" w:rsidRDefault="002A4AFB" w:rsidP="00546175">
            <w:pPr>
              <w:ind w:left="9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C36D1">
              <w:rPr>
                <w:rFonts w:ascii="Times New Roman" w:hAnsi="Times New Roman"/>
                <w:sz w:val="28"/>
                <w:szCs w:val="28"/>
              </w:rPr>
              <w:t>8 сентября</w:t>
            </w:r>
            <w:r w:rsidR="00546175" w:rsidRPr="00B17552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0FE" w:rsidRPr="00B175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C36D1">
              <w:rPr>
                <w:rFonts w:ascii="Times New Roman" w:hAnsi="Times New Roman"/>
                <w:sz w:val="28"/>
                <w:szCs w:val="28"/>
              </w:rPr>
              <w:t>727</w:t>
            </w:r>
            <w:bookmarkStart w:id="0" w:name="_GoBack"/>
            <w:bookmarkEnd w:id="0"/>
          </w:p>
          <w:p w:rsidR="00FA2209" w:rsidRPr="00B17552" w:rsidRDefault="00FA2209" w:rsidP="00FA2209">
            <w:pPr>
              <w:ind w:left="10029"/>
              <w:rPr>
                <w:rFonts w:ascii="Times New Roman" w:hAnsi="Times New Roman"/>
                <w:sz w:val="28"/>
                <w:szCs w:val="28"/>
              </w:rPr>
            </w:pPr>
          </w:p>
          <w:p w:rsidR="00546175" w:rsidRPr="00B17552" w:rsidRDefault="00FA2209" w:rsidP="00546175">
            <w:pPr>
              <w:ind w:left="9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t xml:space="preserve">«Приложение 2 </w:t>
            </w:r>
          </w:p>
          <w:p w:rsidR="00FA2209" w:rsidRPr="00B17552" w:rsidRDefault="00FA2209" w:rsidP="00546175">
            <w:pPr>
              <w:ind w:left="9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52">
              <w:rPr>
                <w:rFonts w:ascii="Times New Roman" w:hAnsi="Times New Roman"/>
                <w:sz w:val="28"/>
                <w:szCs w:val="28"/>
              </w:rPr>
              <w:t xml:space="preserve">к Положению об отраслевой системе оплаты </w:t>
            </w:r>
            <w:r w:rsidR="00546175" w:rsidRPr="00B17552">
              <w:rPr>
                <w:rFonts w:ascii="Times New Roman" w:hAnsi="Times New Roman"/>
                <w:sz w:val="28"/>
                <w:szCs w:val="28"/>
              </w:rPr>
              <w:t xml:space="preserve">труда работников муниципальных </w:t>
            </w:r>
            <w:r w:rsidRPr="00B17552">
              <w:rPr>
                <w:rFonts w:ascii="Times New Roman" w:hAnsi="Times New Roman"/>
                <w:sz w:val="28"/>
                <w:szCs w:val="28"/>
              </w:rPr>
              <w:t>учреждений культуры в городском округе Анадырь</w:t>
            </w:r>
          </w:p>
          <w:p w:rsidR="001A3557" w:rsidRPr="00B17552" w:rsidRDefault="001A3557" w:rsidP="00FA22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557" w:rsidRPr="00B17552" w:rsidRDefault="001A3557" w:rsidP="00FA22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E28" w:rsidRPr="00B17552" w:rsidRDefault="003E1E28" w:rsidP="00801DD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17552">
              <w:rPr>
                <w:rFonts w:ascii="Times New Roman" w:hAnsi="Times New Roman"/>
                <w:b/>
                <w:sz w:val="28"/>
                <w:szCs w:val="28"/>
              </w:rPr>
              <w:t>Размеры окладов работников учреждений культуры по профессиональным квалификационным группам</w:t>
            </w:r>
          </w:p>
          <w:p w:rsidR="003E1E28" w:rsidRPr="00B17552" w:rsidRDefault="003E1E28" w:rsidP="00FA22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552">
              <w:rPr>
                <w:rFonts w:ascii="Times New Roman" w:hAnsi="Times New Roman"/>
                <w:b/>
                <w:sz w:val="28"/>
                <w:szCs w:val="28"/>
              </w:rPr>
              <w:t>(за исключением отдельных категорий работников учреждений культуры)</w:t>
            </w:r>
          </w:p>
          <w:p w:rsidR="003E1E28" w:rsidRPr="00B17552" w:rsidRDefault="003E1E28" w:rsidP="003466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7552" w:rsidRPr="00B17552" w:rsidTr="00B17552">
        <w:trPr>
          <w:trHeight w:val="247"/>
        </w:trPr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28" w:rsidRPr="00B17552" w:rsidRDefault="003E1E28" w:rsidP="00FA2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Наименование профессиональных квалификационных групп должностей работников культуры, искусства и кинематографии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28" w:rsidRPr="00B17552" w:rsidRDefault="003E1E28" w:rsidP="00FA2209">
            <w:pPr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Наименование должностей, профессий рабочих по профессиональным квалификационным группам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28" w:rsidRPr="00B17552" w:rsidRDefault="003E1E28" w:rsidP="00FA2209">
            <w:pPr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Размер оклада, рублей</w:t>
            </w:r>
          </w:p>
        </w:tc>
      </w:tr>
      <w:tr w:rsidR="00B17552" w:rsidRPr="00B17552" w:rsidTr="00B17552">
        <w:trPr>
          <w:trHeight w:val="374"/>
        </w:trPr>
        <w:tc>
          <w:tcPr>
            <w:tcW w:w="3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ind w:left="126" w:right="15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Библиотекарь, библиограф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224E2B" w:rsidRDefault="00224E2B" w:rsidP="00B17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17 399</w:t>
            </w:r>
          </w:p>
        </w:tc>
      </w:tr>
      <w:tr w:rsidR="00B17552" w:rsidRPr="00B17552" w:rsidTr="00B17552">
        <w:trPr>
          <w:trHeight w:val="422"/>
        </w:trPr>
        <w:tc>
          <w:tcPr>
            <w:tcW w:w="3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ind w:left="126" w:right="15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Библиотекарь 2 категории, библиограф 2 категории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52" w:rsidRPr="00224E2B" w:rsidRDefault="00B17552" w:rsidP="00224E2B">
            <w:pPr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  <w:lang w:val="en-US"/>
              </w:rPr>
              <w:t xml:space="preserve">18 </w:t>
            </w:r>
            <w:r w:rsidR="00224E2B">
              <w:rPr>
                <w:rFonts w:ascii="Times New Roman" w:hAnsi="Times New Roman"/>
              </w:rPr>
              <w:t>686</w:t>
            </w:r>
          </w:p>
        </w:tc>
      </w:tr>
      <w:tr w:rsidR="00B17552" w:rsidRPr="00B17552" w:rsidTr="00B17552">
        <w:trPr>
          <w:trHeight w:val="409"/>
        </w:trPr>
        <w:tc>
          <w:tcPr>
            <w:tcW w:w="3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7" w:rsidRPr="00B17552" w:rsidRDefault="00523CA7" w:rsidP="00FA22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7" w:rsidRPr="00B17552" w:rsidRDefault="00523CA7" w:rsidP="00FA2209">
            <w:pPr>
              <w:autoSpaceDE w:val="0"/>
              <w:autoSpaceDN w:val="0"/>
              <w:adjustRightInd w:val="0"/>
              <w:ind w:left="126" w:right="15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Библиотекарь 1 категории, библиограф 1 категории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7" w:rsidRPr="00B17552" w:rsidRDefault="00564826" w:rsidP="00224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19 976</w:t>
            </w:r>
          </w:p>
        </w:tc>
      </w:tr>
      <w:tr w:rsidR="00B17552" w:rsidRPr="00B17552" w:rsidTr="00B17552">
        <w:trPr>
          <w:trHeight w:val="247"/>
        </w:trPr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AF3214" w:rsidP="00FA22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AF3214" w:rsidP="00FA2209">
            <w:pPr>
              <w:autoSpaceDE w:val="0"/>
              <w:autoSpaceDN w:val="0"/>
              <w:adjustRightInd w:val="0"/>
              <w:ind w:left="126" w:right="15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Главный библиотекарь, главный библиограф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564826" w:rsidP="00224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23 629</w:t>
            </w:r>
          </w:p>
        </w:tc>
      </w:tr>
      <w:tr w:rsidR="00B17552" w:rsidRPr="00B17552" w:rsidTr="00583D3F">
        <w:trPr>
          <w:trHeight w:val="652"/>
        </w:trPr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AF3214" w:rsidP="00FA22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AF3214" w:rsidP="00FA2209">
            <w:pPr>
              <w:autoSpaceDE w:val="0"/>
              <w:autoSpaceDN w:val="0"/>
              <w:adjustRightInd w:val="0"/>
              <w:ind w:left="126" w:right="150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Заведующий отделом</w:t>
            </w:r>
            <w:r w:rsidR="00523CA7" w:rsidRPr="00B17552">
              <w:rPr>
                <w:rFonts w:ascii="Times New Roman" w:hAnsi="Times New Roman"/>
              </w:rPr>
              <w:t xml:space="preserve"> (сектором) библиотеки, заведующий отделом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14" w:rsidRPr="00B17552" w:rsidRDefault="00564826" w:rsidP="00224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24 902</w:t>
            </w:r>
          </w:p>
        </w:tc>
      </w:tr>
    </w:tbl>
    <w:p w:rsidR="00546175" w:rsidRPr="00B17552" w:rsidRDefault="00546175" w:rsidP="00546175">
      <w:pPr>
        <w:rPr>
          <w:rFonts w:ascii="Times New Roman" w:hAnsi="Times New Roman"/>
          <w:b/>
          <w:sz w:val="26"/>
          <w:szCs w:val="26"/>
        </w:rPr>
      </w:pPr>
    </w:p>
    <w:p w:rsidR="00583D3F" w:rsidRPr="00B17552" w:rsidRDefault="00583D3F" w:rsidP="00583D3F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3D3F" w:rsidRPr="00224E2B" w:rsidRDefault="00583D3F" w:rsidP="00583D3F">
      <w:pPr>
        <w:jc w:val="center"/>
        <w:rPr>
          <w:rFonts w:ascii="Times New Roman" w:hAnsi="Times New Roman"/>
          <w:b/>
          <w:sz w:val="28"/>
          <w:szCs w:val="26"/>
        </w:rPr>
      </w:pPr>
      <w:r w:rsidRPr="00224E2B">
        <w:rPr>
          <w:rFonts w:ascii="Times New Roman" w:hAnsi="Times New Roman"/>
          <w:b/>
          <w:sz w:val="28"/>
          <w:szCs w:val="26"/>
        </w:rPr>
        <w:lastRenderedPageBreak/>
        <w:t>Размеры окладов работников учреждений культуры по профессиональным квалификационным группам общеотраслевых должностей руководителей, специалистов и служащих</w:t>
      </w:r>
    </w:p>
    <w:p w:rsidR="00583D3F" w:rsidRPr="00C57EE7" w:rsidRDefault="00583D3F" w:rsidP="00583D3F">
      <w:pPr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52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5"/>
        <w:gridCol w:w="2551"/>
        <w:gridCol w:w="3828"/>
        <w:gridCol w:w="1560"/>
      </w:tblGrid>
      <w:tr w:rsidR="00B17552" w:rsidRPr="00B17552" w:rsidTr="00583D3F">
        <w:trPr>
          <w:trHeight w:val="857"/>
          <w:tblHeader/>
        </w:trPr>
        <w:tc>
          <w:tcPr>
            <w:tcW w:w="2333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857" w:type="pct"/>
          </w:tcPr>
          <w:p w:rsidR="00583D3F" w:rsidRPr="00B17552" w:rsidRDefault="00583D3F" w:rsidP="005421E2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B1755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1286" w:type="pct"/>
          </w:tcPr>
          <w:p w:rsidR="00583D3F" w:rsidRPr="00B17552" w:rsidRDefault="00583D3F" w:rsidP="005421E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524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Размер оклада, рублей</w:t>
            </w:r>
          </w:p>
        </w:tc>
      </w:tr>
      <w:tr w:rsidR="00B17552" w:rsidRPr="00B17552" w:rsidTr="00B17552">
        <w:trPr>
          <w:trHeight w:val="500"/>
        </w:trPr>
        <w:tc>
          <w:tcPr>
            <w:tcW w:w="2333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857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286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Начальник хозяйственного отдела</w:t>
            </w:r>
          </w:p>
        </w:tc>
        <w:tc>
          <w:tcPr>
            <w:tcW w:w="524" w:type="pct"/>
          </w:tcPr>
          <w:p w:rsidR="00583D3F" w:rsidRPr="00B17552" w:rsidRDefault="00224E2B" w:rsidP="0056482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56482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64</w:t>
            </w:r>
          </w:p>
        </w:tc>
      </w:tr>
      <w:tr w:rsidR="00B17552" w:rsidRPr="00B17552" w:rsidTr="00B17552">
        <w:trPr>
          <w:trHeight w:val="543"/>
        </w:trPr>
        <w:tc>
          <w:tcPr>
            <w:tcW w:w="2333" w:type="pct"/>
            <w:vMerge w:val="restart"/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857" w:type="pct"/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B17552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286" w:type="pct"/>
          </w:tcPr>
          <w:p w:rsidR="00B17552" w:rsidRPr="00B17552" w:rsidRDefault="00B17552" w:rsidP="00B17552">
            <w:pPr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Инженер-программист, бухгалтер</w:t>
            </w:r>
          </w:p>
        </w:tc>
        <w:tc>
          <w:tcPr>
            <w:tcW w:w="524" w:type="pct"/>
          </w:tcPr>
          <w:p w:rsidR="00B17552" w:rsidRPr="00224E2B" w:rsidRDefault="00224E2B" w:rsidP="00B1755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13 618</w:t>
            </w:r>
          </w:p>
        </w:tc>
      </w:tr>
      <w:tr w:rsidR="00B17552" w:rsidRPr="00B17552" w:rsidTr="00B17552">
        <w:trPr>
          <w:trHeight w:val="573"/>
        </w:trPr>
        <w:tc>
          <w:tcPr>
            <w:tcW w:w="2333" w:type="pct"/>
            <w:vMerge/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7" w:type="pct"/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286" w:type="pct"/>
          </w:tcPr>
          <w:p w:rsidR="00B17552" w:rsidRPr="00B17552" w:rsidRDefault="00B17552" w:rsidP="00B175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Инженер-программист 2 категории, бухгалтер 2 категории</w:t>
            </w:r>
          </w:p>
        </w:tc>
        <w:tc>
          <w:tcPr>
            <w:tcW w:w="524" w:type="pct"/>
          </w:tcPr>
          <w:p w:rsidR="00B17552" w:rsidRPr="00224E2B" w:rsidRDefault="00224E2B" w:rsidP="00B1755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14 707</w:t>
            </w:r>
          </w:p>
        </w:tc>
      </w:tr>
      <w:tr w:rsidR="00B17552" w:rsidRPr="00B17552" w:rsidTr="00B17552">
        <w:trPr>
          <w:trHeight w:val="561"/>
        </w:trPr>
        <w:tc>
          <w:tcPr>
            <w:tcW w:w="2333" w:type="pct"/>
            <w:vMerge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7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286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Инженер-программист 1 категории, бухгалтер 1 категории</w:t>
            </w:r>
          </w:p>
        </w:tc>
        <w:tc>
          <w:tcPr>
            <w:tcW w:w="524" w:type="pct"/>
          </w:tcPr>
          <w:p w:rsidR="00583D3F" w:rsidRPr="00B17552" w:rsidRDefault="00564826" w:rsidP="005421E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15 796</w:t>
            </w:r>
          </w:p>
        </w:tc>
      </w:tr>
      <w:tr w:rsidR="00B17552" w:rsidRPr="00B17552" w:rsidTr="00B17552">
        <w:trPr>
          <w:trHeight w:val="511"/>
        </w:trPr>
        <w:tc>
          <w:tcPr>
            <w:tcW w:w="2333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857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286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524" w:type="pct"/>
          </w:tcPr>
          <w:p w:rsidR="00583D3F" w:rsidRPr="00224E2B" w:rsidRDefault="00224E2B" w:rsidP="005421E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14 364</w:t>
            </w:r>
          </w:p>
        </w:tc>
      </w:tr>
    </w:tbl>
    <w:p w:rsidR="00583D3F" w:rsidRPr="00C57EE7" w:rsidRDefault="00583D3F" w:rsidP="00583D3F">
      <w:pPr>
        <w:jc w:val="center"/>
        <w:rPr>
          <w:rFonts w:ascii="Times New Roman" w:hAnsi="Times New Roman"/>
          <w:b/>
          <w:sz w:val="20"/>
          <w:szCs w:val="28"/>
        </w:rPr>
      </w:pPr>
    </w:p>
    <w:p w:rsidR="00583D3F" w:rsidRPr="00B17552" w:rsidRDefault="00583D3F" w:rsidP="00583D3F">
      <w:pPr>
        <w:jc w:val="center"/>
        <w:rPr>
          <w:rFonts w:ascii="Times New Roman" w:hAnsi="Times New Roman"/>
          <w:b/>
          <w:sz w:val="28"/>
          <w:szCs w:val="28"/>
        </w:rPr>
      </w:pPr>
      <w:r w:rsidRPr="00B17552">
        <w:rPr>
          <w:rFonts w:ascii="Times New Roman" w:hAnsi="Times New Roman"/>
          <w:b/>
          <w:sz w:val="28"/>
          <w:szCs w:val="28"/>
        </w:rPr>
        <w:t>Размеры окладов (должностных окладов) работников учреждений культуры, не включённых в профессиональные квалификационные группы</w:t>
      </w:r>
    </w:p>
    <w:p w:rsidR="00583D3F" w:rsidRPr="00C57EE7" w:rsidRDefault="00583D3F" w:rsidP="00583D3F">
      <w:pPr>
        <w:rPr>
          <w:rFonts w:ascii="Times New Roman" w:hAnsi="Times New Roman"/>
          <w:b/>
          <w:sz w:val="14"/>
          <w:szCs w:val="28"/>
        </w:rPr>
      </w:pPr>
    </w:p>
    <w:tbl>
      <w:tblPr>
        <w:tblpPr w:leftFromText="180" w:rightFromText="180" w:vertAnchor="text" w:tblpX="127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4"/>
        <w:gridCol w:w="3544"/>
      </w:tblGrid>
      <w:tr w:rsidR="00B17552" w:rsidRPr="00B17552" w:rsidTr="00583D3F">
        <w:trPr>
          <w:trHeight w:val="554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Наименование должностей (профессий) работников учреждений культуры, не включенных в профессиональные квалификационные группы</w:t>
            </w:r>
          </w:p>
        </w:tc>
        <w:tc>
          <w:tcPr>
            <w:tcW w:w="1191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 xml:space="preserve">Размер оклада </w:t>
            </w:r>
          </w:p>
          <w:p w:rsidR="00583D3F" w:rsidRPr="00B17552" w:rsidRDefault="00583D3F" w:rsidP="005421E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(должностного оклада), рублей</w:t>
            </w:r>
          </w:p>
        </w:tc>
      </w:tr>
      <w:tr w:rsidR="00B17552" w:rsidRPr="00B17552" w:rsidTr="00583D3F">
        <w:trPr>
          <w:trHeight w:val="285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 xml:space="preserve">Директор Муниципального бюджетного учреждения городского округа Анадырь «Публичная библиотека им. </w:t>
            </w:r>
            <w:proofErr w:type="spellStart"/>
            <w:r w:rsidRPr="00B17552">
              <w:rPr>
                <w:rFonts w:ascii="Times New Roman" w:hAnsi="Times New Roman"/>
              </w:rPr>
              <w:t>Тана-Богораза</w:t>
            </w:r>
            <w:proofErr w:type="spellEnd"/>
            <w:r w:rsidRPr="00B17552">
              <w:rPr>
                <w:rFonts w:ascii="Times New Roman" w:hAnsi="Times New Roman"/>
              </w:rPr>
              <w:t>»</w:t>
            </w:r>
          </w:p>
        </w:tc>
        <w:tc>
          <w:tcPr>
            <w:tcW w:w="1191" w:type="pct"/>
          </w:tcPr>
          <w:p w:rsidR="00583D3F" w:rsidRPr="00B17552" w:rsidRDefault="00224E2B" w:rsidP="00564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="005648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B17552" w:rsidRPr="00B17552" w:rsidTr="00583D3F">
        <w:trPr>
          <w:trHeight w:val="507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 xml:space="preserve">Заместитель директора Муниципального бюджетного учреждения городского округа Анадырь «Публичная библиотека им. </w:t>
            </w:r>
            <w:proofErr w:type="spellStart"/>
            <w:r w:rsidRPr="00B17552">
              <w:rPr>
                <w:rFonts w:ascii="Times New Roman" w:hAnsi="Times New Roman"/>
              </w:rPr>
              <w:t>Тана-Богораза</w:t>
            </w:r>
            <w:proofErr w:type="spellEnd"/>
            <w:r w:rsidRPr="00B17552">
              <w:rPr>
                <w:rFonts w:ascii="Times New Roman" w:hAnsi="Times New Roman"/>
              </w:rPr>
              <w:t>»</w:t>
            </w:r>
          </w:p>
        </w:tc>
        <w:tc>
          <w:tcPr>
            <w:tcW w:w="1191" w:type="pct"/>
          </w:tcPr>
          <w:p w:rsidR="00583D3F" w:rsidRPr="00B17552" w:rsidRDefault="00224E2B" w:rsidP="00564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="0056482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B17552" w:rsidRPr="00B17552" w:rsidTr="00583D3F">
        <w:trPr>
          <w:trHeight w:val="559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 xml:space="preserve">Главный бухгалтер Муниципального бюджетного учреждения городского округа Анадырь «Публичная библиотека им. </w:t>
            </w:r>
            <w:proofErr w:type="spellStart"/>
            <w:r w:rsidRPr="00B17552">
              <w:rPr>
                <w:rFonts w:ascii="Times New Roman" w:hAnsi="Times New Roman"/>
              </w:rPr>
              <w:t>Тана-Богораза</w:t>
            </w:r>
            <w:proofErr w:type="spellEnd"/>
            <w:r w:rsidRPr="00B17552">
              <w:rPr>
                <w:rFonts w:ascii="Times New Roman" w:hAnsi="Times New Roman"/>
              </w:rPr>
              <w:t>»</w:t>
            </w:r>
          </w:p>
        </w:tc>
        <w:tc>
          <w:tcPr>
            <w:tcW w:w="1191" w:type="pct"/>
          </w:tcPr>
          <w:p w:rsidR="00583D3F" w:rsidRPr="00B17552" w:rsidRDefault="00224E2B" w:rsidP="00564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="0056482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B17552" w:rsidRPr="00B17552" w:rsidTr="00583D3F">
        <w:trPr>
          <w:trHeight w:val="286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Художник-оформитель</w:t>
            </w:r>
          </w:p>
        </w:tc>
        <w:tc>
          <w:tcPr>
            <w:tcW w:w="1191" w:type="pct"/>
          </w:tcPr>
          <w:p w:rsidR="00583D3F" w:rsidRPr="00B17552" w:rsidRDefault="00224E2B" w:rsidP="0056482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r w:rsidR="005648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B17552" w:rsidRPr="00B17552" w:rsidTr="00583D3F">
        <w:trPr>
          <w:trHeight w:val="278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Дежурный по зданию</w:t>
            </w:r>
          </w:p>
        </w:tc>
        <w:tc>
          <w:tcPr>
            <w:tcW w:w="1191" w:type="pct"/>
          </w:tcPr>
          <w:p w:rsidR="00583D3F" w:rsidRPr="00B17552" w:rsidRDefault="00564826" w:rsidP="005421E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13 007</w:t>
            </w:r>
          </w:p>
        </w:tc>
      </w:tr>
      <w:tr w:rsidR="00B17552" w:rsidRPr="00B17552" w:rsidTr="00583D3F">
        <w:trPr>
          <w:trHeight w:val="279"/>
        </w:trPr>
        <w:tc>
          <w:tcPr>
            <w:tcW w:w="3809" w:type="pct"/>
          </w:tcPr>
          <w:p w:rsidR="00583D3F" w:rsidRPr="00B17552" w:rsidRDefault="00583D3F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B17552">
              <w:rPr>
                <w:rFonts w:ascii="Times New Roman" w:hAnsi="Times New Roman"/>
              </w:rPr>
              <w:t>Рабочий по зданию</w:t>
            </w:r>
          </w:p>
        </w:tc>
        <w:tc>
          <w:tcPr>
            <w:tcW w:w="1191" w:type="pct"/>
          </w:tcPr>
          <w:p w:rsidR="00583D3F" w:rsidRPr="00B17552" w:rsidRDefault="00224E2B" w:rsidP="0056482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564826">
              <w:rPr>
                <w:rFonts w:ascii="Times New Roman" w:hAnsi="Times New Roman"/>
              </w:rPr>
              <w:t>007</w:t>
            </w:r>
          </w:p>
        </w:tc>
      </w:tr>
      <w:tr w:rsidR="00C57EE7" w:rsidRPr="00B17552" w:rsidTr="00583D3F">
        <w:trPr>
          <w:trHeight w:val="279"/>
        </w:trPr>
        <w:tc>
          <w:tcPr>
            <w:tcW w:w="3809" w:type="pct"/>
          </w:tcPr>
          <w:p w:rsidR="00C57EE7" w:rsidRPr="00B17552" w:rsidRDefault="00C57EE7" w:rsidP="005421E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1191" w:type="pct"/>
          </w:tcPr>
          <w:p w:rsidR="00C57EE7" w:rsidRDefault="00C57EE7" w:rsidP="0056482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13 007</w:t>
            </w:r>
          </w:p>
        </w:tc>
      </w:tr>
    </w:tbl>
    <w:p w:rsidR="0077745B" w:rsidRPr="00B17552" w:rsidRDefault="003C2C04" w:rsidP="00224E2B">
      <w:pPr>
        <w:tabs>
          <w:tab w:val="left" w:pos="6165"/>
        </w:tabs>
        <w:jc w:val="both"/>
        <w:rPr>
          <w:rFonts w:ascii="Times New Roman" w:hAnsi="Times New Roman"/>
          <w:sz w:val="28"/>
          <w:szCs w:val="28"/>
        </w:rPr>
      </w:pPr>
      <w:r w:rsidRPr="00B17552">
        <w:rPr>
          <w:rFonts w:ascii="Times New Roman" w:hAnsi="Times New Roman"/>
        </w:rPr>
        <w:tab/>
      </w:r>
      <w:r w:rsidRPr="00B17552">
        <w:rPr>
          <w:rFonts w:ascii="Times New Roman" w:hAnsi="Times New Roman"/>
        </w:rPr>
        <w:tab/>
      </w:r>
      <w:r w:rsidRPr="00B17552">
        <w:rPr>
          <w:rFonts w:ascii="Times New Roman" w:hAnsi="Times New Roman"/>
        </w:rPr>
        <w:tab/>
      </w:r>
      <w:r w:rsidRPr="00B17552">
        <w:rPr>
          <w:rFonts w:ascii="Times New Roman" w:hAnsi="Times New Roman"/>
        </w:rPr>
        <w:tab/>
      </w:r>
      <w:r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="00583D3F" w:rsidRPr="00B17552">
        <w:rPr>
          <w:rFonts w:ascii="Times New Roman" w:hAnsi="Times New Roman"/>
        </w:rPr>
        <w:tab/>
      </w:r>
      <w:r w:rsidRPr="00B17552">
        <w:rPr>
          <w:rFonts w:ascii="Times New Roman" w:hAnsi="Times New Roman"/>
        </w:rPr>
        <w:t xml:space="preserve">          </w:t>
      </w:r>
      <w:r w:rsidR="00583D3F" w:rsidRPr="00B17552">
        <w:rPr>
          <w:rFonts w:ascii="Times New Roman" w:hAnsi="Times New Roman"/>
        </w:rPr>
        <w:t>».</w:t>
      </w:r>
    </w:p>
    <w:sectPr w:rsidR="0077745B" w:rsidRPr="00B17552" w:rsidSect="00583D3F">
      <w:headerReference w:type="first" r:id="rId10"/>
      <w:pgSz w:w="16838" w:h="11906" w:orient="landscape" w:code="9"/>
      <w:pgMar w:top="1134" w:right="1701" w:bottom="1134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31" w:rsidRDefault="00B30231" w:rsidP="003E1E28">
      <w:r>
        <w:separator/>
      </w:r>
    </w:p>
  </w:endnote>
  <w:endnote w:type="continuationSeparator" w:id="0">
    <w:p w:rsidR="00B30231" w:rsidRDefault="00B30231" w:rsidP="003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31" w:rsidRDefault="00B30231" w:rsidP="003E1E28">
      <w:r>
        <w:separator/>
      </w:r>
    </w:p>
  </w:footnote>
  <w:footnote w:type="continuationSeparator" w:id="0">
    <w:p w:rsidR="00B30231" w:rsidRDefault="00B30231" w:rsidP="003E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178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20F2E" w:rsidRPr="00583D3F" w:rsidRDefault="00120F2E">
        <w:pPr>
          <w:pStyle w:val="a7"/>
          <w:jc w:val="center"/>
          <w:rPr>
            <w:sz w:val="24"/>
            <w:szCs w:val="24"/>
          </w:rPr>
        </w:pPr>
        <w:r w:rsidRPr="00583D3F">
          <w:rPr>
            <w:sz w:val="24"/>
            <w:szCs w:val="24"/>
          </w:rPr>
          <w:fldChar w:fldCharType="begin"/>
        </w:r>
        <w:r w:rsidRPr="00583D3F">
          <w:rPr>
            <w:sz w:val="24"/>
            <w:szCs w:val="24"/>
          </w:rPr>
          <w:instrText>PAGE   \* MERGEFORMAT</w:instrText>
        </w:r>
        <w:r w:rsidRPr="00583D3F">
          <w:rPr>
            <w:sz w:val="24"/>
            <w:szCs w:val="24"/>
          </w:rPr>
          <w:fldChar w:fldCharType="separate"/>
        </w:r>
        <w:r w:rsidR="005C36D1">
          <w:rPr>
            <w:noProof/>
            <w:sz w:val="24"/>
            <w:szCs w:val="24"/>
          </w:rPr>
          <w:t>2</w:t>
        </w:r>
        <w:r w:rsidRPr="00583D3F">
          <w:rPr>
            <w:sz w:val="24"/>
            <w:szCs w:val="24"/>
          </w:rPr>
          <w:fldChar w:fldCharType="end"/>
        </w:r>
      </w:p>
    </w:sdtContent>
  </w:sdt>
  <w:p w:rsidR="004E752E" w:rsidRPr="00583D3F" w:rsidRDefault="004E752E" w:rsidP="00791623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75" w:rsidRPr="00546175" w:rsidRDefault="00546175" w:rsidP="00546175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BA8"/>
    <w:multiLevelType w:val="hybridMultilevel"/>
    <w:tmpl w:val="AE56A020"/>
    <w:lvl w:ilvl="0" w:tplc="484C08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2C06"/>
    <w:multiLevelType w:val="hybridMultilevel"/>
    <w:tmpl w:val="485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20DD2"/>
    <w:rsid w:val="00044BFE"/>
    <w:rsid w:val="0005159D"/>
    <w:rsid w:val="00065D2B"/>
    <w:rsid w:val="00075739"/>
    <w:rsid w:val="0007727D"/>
    <w:rsid w:val="00090EBB"/>
    <w:rsid w:val="000939A5"/>
    <w:rsid w:val="000B5313"/>
    <w:rsid w:val="000C0544"/>
    <w:rsid w:val="000C1610"/>
    <w:rsid w:val="000C2F05"/>
    <w:rsid w:val="000D760B"/>
    <w:rsid w:val="000E3367"/>
    <w:rsid w:val="000F6319"/>
    <w:rsid w:val="00120F2E"/>
    <w:rsid w:val="00127A83"/>
    <w:rsid w:val="00132B01"/>
    <w:rsid w:val="00164785"/>
    <w:rsid w:val="0016733C"/>
    <w:rsid w:val="00170DA4"/>
    <w:rsid w:val="00183101"/>
    <w:rsid w:val="001832DF"/>
    <w:rsid w:val="0018372D"/>
    <w:rsid w:val="001851B9"/>
    <w:rsid w:val="001871DD"/>
    <w:rsid w:val="00197B5E"/>
    <w:rsid w:val="001A3557"/>
    <w:rsid w:val="001A778C"/>
    <w:rsid w:val="001B1680"/>
    <w:rsid w:val="001C1C71"/>
    <w:rsid w:val="001D4E00"/>
    <w:rsid w:val="001D51F6"/>
    <w:rsid w:val="001D712F"/>
    <w:rsid w:val="001E6108"/>
    <w:rsid w:val="001E674A"/>
    <w:rsid w:val="001F12C6"/>
    <w:rsid w:val="001F28F4"/>
    <w:rsid w:val="00202F6A"/>
    <w:rsid w:val="00224E2B"/>
    <w:rsid w:val="00233B01"/>
    <w:rsid w:val="002410FD"/>
    <w:rsid w:val="00242DC6"/>
    <w:rsid w:val="0025774F"/>
    <w:rsid w:val="002619A4"/>
    <w:rsid w:val="00262BFB"/>
    <w:rsid w:val="00265065"/>
    <w:rsid w:val="00273D6D"/>
    <w:rsid w:val="0028017F"/>
    <w:rsid w:val="00287022"/>
    <w:rsid w:val="002873AC"/>
    <w:rsid w:val="00291BDA"/>
    <w:rsid w:val="00294F12"/>
    <w:rsid w:val="00297F6B"/>
    <w:rsid w:val="002A0827"/>
    <w:rsid w:val="002A0B83"/>
    <w:rsid w:val="002A15DE"/>
    <w:rsid w:val="002A30B8"/>
    <w:rsid w:val="002A3B89"/>
    <w:rsid w:val="002A4AFB"/>
    <w:rsid w:val="002B6149"/>
    <w:rsid w:val="002D7F9D"/>
    <w:rsid w:val="002E6B13"/>
    <w:rsid w:val="003148BF"/>
    <w:rsid w:val="00324CD6"/>
    <w:rsid w:val="003356A6"/>
    <w:rsid w:val="00344D87"/>
    <w:rsid w:val="00345AC9"/>
    <w:rsid w:val="0034667F"/>
    <w:rsid w:val="00356D4D"/>
    <w:rsid w:val="00375965"/>
    <w:rsid w:val="00375967"/>
    <w:rsid w:val="00380C3B"/>
    <w:rsid w:val="00394E01"/>
    <w:rsid w:val="003A1FD2"/>
    <w:rsid w:val="003A3B42"/>
    <w:rsid w:val="003A4C7D"/>
    <w:rsid w:val="003A655E"/>
    <w:rsid w:val="003C0D57"/>
    <w:rsid w:val="003C2C04"/>
    <w:rsid w:val="003D0FF4"/>
    <w:rsid w:val="003D5A0A"/>
    <w:rsid w:val="003E1E28"/>
    <w:rsid w:val="003E4838"/>
    <w:rsid w:val="003E50F0"/>
    <w:rsid w:val="003E5283"/>
    <w:rsid w:val="003E7B74"/>
    <w:rsid w:val="004120DE"/>
    <w:rsid w:val="00415A95"/>
    <w:rsid w:val="004209F6"/>
    <w:rsid w:val="00421FDE"/>
    <w:rsid w:val="00423CFC"/>
    <w:rsid w:val="00432EB4"/>
    <w:rsid w:val="00440C7B"/>
    <w:rsid w:val="00454DB7"/>
    <w:rsid w:val="004919AD"/>
    <w:rsid w:val="004942BE"/>
    <w:rsid w:val="004962B7"/>
    <w:rsid w:val="004A26C9"/>
    <w:rsid w:val="004A2B7D"/>
    <w:rsid w:val="004A6E32"/>
    <w:rsid w:val="004C04A1"/>
    <w:rsid w:val="004C6428"/>
    <w:rsid w:val="004D2B52"/>
    <w:rsid w:val="004E752E"/>
    <w:rsid w:val="00507FDB"/>
    <w:rsid w:val="0051194B"/>
    <w:rsid w:val="00523CA7"/>
    <w:rsid w:val="00546175"/>
    <w:rsid w:val="00547018"/>
    <w:rsid w:val="00553742"/>
    <w:rsid w:val="00554EAB"/>
    <w:rsid w:val="005554E7"/>
    <w:rsid w:val="00564826"/>
    <w:rsid w:val="00565162"/>
    <w:rsid w:val="0056537C"/>
    <w:rsid w:val="0057262E"/>
    <w:rsid w:val="00583D3F"/>
    <w:rsid w:val="005914B8"/>
    <w:rsid w:val="0059444A"/>
    <w:rsid w:val="00595FC5"/>
    <w:rsid w:val="005A0ED2"/>
    <w:rsid w:val="005A2BBA"/>
    <w:rsid w:val="005B11D1"/>
    <w:rsid w:val="005B75F5"/>
    <w:rsid w:val="005C36D1"/>
    <w:rsid w:val="005C37FA"/>
    <w:rsid w:val="005C4A5B"/>
    <w:rsid w:val="005E2E9A"/>
    <w:rsid w:val="005F26E9"/>
    <w:rsid w:val="005F5C1B"/>
    <w:rsid w:val="00607BFE"/>
    <w:rsid w:val="00620642"/>
    <w:rsid w:val="00620D10"/>
    <w:rsid w:val="0062376F"/>
    <w:rsid w:val="00626489"/>
    <w:rsid w:val="00636694"/>
    <w:rsid w:val="00642225"/>
    <w:rsid w:val="00647F85"/>
    <w:rsid w:val="00650856"/>
    <w:rsid w:val="00661798"/>
    <w:rsid w:val="0066406B"/>
    <w:rsid w:val="00664F9F"/>
    <w:rsid w:val="00670056"/>
    <w:rsid w:val="006709D9"/>
    <w:rsid w:val="00675764"/>
    <w:rsid w:val="0068078C"/>
    <w:rsid w:val="006878E4"/>
    <w:rsid w:val="00695D3D"/>
    <w:rsid w:val="006A1463"/>
    <w:rsid w:val="006A75D3"/>
    <w:rsid w:val="006B031C"/>
    <w:rsid w:val="006B0DAE"/>
    <w:rsid w:val="006C1CBC"/>
    <w:rsid w:val="006C6D1B"/>
    <w:rsid w:val="006C7A72"/>
    <w:rsid w:val="006C7B2E"/>
    <w:rsid w:val="007135F5"/>
    <w:rsid w:val="00731828"/>
    <w:rsid w:val="007409AB"/>
    <w:rsid w:val="00742C4C"/>
    <w:rsid w:val="007472A1"/>
    <w:rsid w:val="00761429"/>
    <w:rsid w:val="00762623"/>
    <w:rsid w:val="00771257"/>
    <w:rsid w:val="00773796"/>
    <w:rsid w:val="00774611"/>
    <w:rsid w:val="0077745B"/>
    <w:rsid w:val="00786201"/>
    <w:rsid w:val="00791623"/>
    <w:rsid w:val="007A3AE4"/>
    <w:rsid w:val="007A480D"/>
    <w:rsid w:val="007B34D3"/>
    <w:rsid w:val="007B64E3"/>
    <w:rsid w:val="007B7AD6"/>
    <w:rsid w:val="007B7BE6"/>
    <w:rsid w:val="007E0436"/>
    <w:rsid w:val="007E2E1D"/>
    <w:rsid w:val="007E551C"/>
    <w:rsid w:val="007F1E0F"/>
    <w:rsid w:val="00800E96"/>
    <w:rsid w:val="00801DD5"/>
    <w:rsid w:val="00804ECF"/>
    <w:rsid w:val="00806AF8"/>
    <w:rsid w:val="00813D8E"/>
    <w:rsid w:val="00814B93"/>
    <w:rsid w:val="0081634A"/>
    <w:rsid w:val="00821315"/>
    <w:rsid w:val="0083377F"/>
    <w:rsid w:val="008359E6"/>
    <w:rsid w:val="00836479"/>
    <w:rsid w:val="008368B8"/>
    <w:rsid w:val="00846C66"/>
    <w:rsid w:val="00860872"/>
    <w:rsid w:val="00884271"/>
    <w:rsid w:val="008863B3"/>
    <w:rsid w:val="008903BB"/>
    <w:rsid w:val="008C36F4"/>
    <w:rsid w:val="008F2415"/>
    <w:rsid w:val="008F264E"/>
    <w:rsid w:val="00904F5D"/>
    <w:rsid w:val="009123BB"/>
    <w:rsid w:val="00933A34"/>
    <w:rsid w:val="00936EC4"/>
    <w:rsid w:val="00965B3E"/>
    <w:rsid w:val="00966A74"/>
    <w:rsid w:val="00967080"/>
    <w:rsid w:val="00982BA0"/>
    <w:rsid w:val="00993110"/>
    <w:rsid w:val="0099513B"/>
    <w:rsid w:val="009A2F79"/>
    <w:rsid w:val="009A43B3"/>
    <w:rsid w:val="009B7649"/>
    <w:rsid w:val="009C205A"/>
    <w:rsid w:val="009C7D0C"/>
    <w:rsid w:val="009D5B6C"/>
    <w:rsid w:val="009D65E5"/>
    <w:rsid w:val="009D7507"/>
    <w:rsid w:val="009F4EFC"/>
    <w:rsid w:val="009F6E44"/>
    <w:rsid w:val="00A16E54"/>
    <w:rsid w:val="00A20CBB"/>
    <w:rsid w:val="00A32E07"/>
    <w:rsid w:val="00A361ED"/>
    <w:rsid w:val="00A4445B"/>
    <w:rsid w:val="00A47A2C"/>
    <w:rsid w:val="00A5263C"/>
    <w:rsid w:val="00A559A0"/>
    <w:rsid w:val="00A56E83"/>
    <w:rsid w:val="00AA3565"/>
    <w:rsid w:val="00AB415F"/>
    <w:rsid w:val="00AD172D"/>
    <w:rsid w:val="00AE0773"/>
    <w:rsid w:val="00AF3214"/>
    <w:rsid w:val="00B02E07"/>
    <w:rsid w:val="00B06790"/>
    <w:rsid w:val="00B17552"/>
    <w:rsid w:val="00B22A16"/>
    <w:rsid w:val="00B22C3C"/>
    <w:rsid w:val="00B2438A"/>
    <w:rsid w:val="00B30231"/>
    <w:rsid w:val="00B409FB"/>
    <w:rsid w:val="00B460E3"/>
    <w:rsid w:val="00B50372"/>
    <w:rsid w:val="00B616E2"/>
    <w:rsid w:val="00B66E75"/>
    <w:rsid w:val="00B86490"/>
    <w:rsid w:val="00B96F26"/>
    <w:rsid w:val="00BC266F"/>
    <w:rsid w:val="00BD5F63"/>
    <w:rsid w:val="00BE14C7"/>
    <w:rsid w:val="00C1139D"/>
    <w:rsid w:val="00C12C47"/>
    <w:rsid w:val="00C1449C"/>
    <w:rsid w:val="00C15555"/>
    <w:rsid w:val="00C207A5"/>
    <w:rsid w:val="00C26196"/>
    <w:rsid w:val="00C3179C"/>
    <w:rsid w:val="00C32DCF"/>
    <w:rsid w:val="00C32EB9"/>
    <w:rsid w:val="00C57EE7"/>
    <w:rsid w:val="00C6160F"/>
    <w:rsid w:val="00C749A1"/>
    <w:rsid w:val="00C861FD"/>
    <w:rsid w:val="00C879D0"/>
    <w:rsid w:val="00C92144"/>
    <w:rsid w:val="00C96626"/>
    <w:rsid w:val="00CA018C"/>
    <w:rsid w:val="00CA1880"/>
    <w:rsid w:val="00CA4A54"/>
    <w:rsid w:val="00CA71BA"/>
    <w:rsid w:val="00CB2ACD"/>
    <w:rsid w:val="00CC3149"/>
    <w:rsid w:val="00CC36A4"/>
    <w:rsid w:val="00CC612E"/>
    <w:rsid w:val="00CE0DDF"/>
    <w:rsid w:val="00CF32C8"/>
    <w:rsid w:val="00D0460B"/>
    <w:rsid w:val="00D10C90"/>
    <w:rsid w:val="00D134F3"/>
    <w:rsid w:val="00D2033E"/>
    <w:rsid w:val="00D23070"/>
    <w:rsid w:val="00D27F88"/>
    <w:rsid w:val="00D318D7"/>
    <w:rsid w:val="00D31B39"/>
    <w:rsid w:val="00D349A9"/>
    <w:rsid w:val="00D42C25"/>
    <w:rsid w:val="00D57B8C"/>
    <w:rsid w:val="00D61596"/>
    <w:rsid w:val="00D61EAA"/>
    <w:rsid w:val="00D75529"/>
    <w:rsid w:val="00D75EA8"/>
    <w:rsid w:val="00D80F06"/>
    <w:rsid w:val="00D810B8"/>
    <w:rsid w:val="00D81975"/>
    <w:rsid w:val="00D86849"/>
    <w:rsid w:val="00D93D97"/>
    <w:rsid w:val="00D93E46"/>
    <w:rsid w:val="00DB4963"/>
    <w:rsid w:val="00DD1A2F"/>
    <w:rsid w:val="00DD4830"/>
    <w:rsid w:val="00DE3940"/>
    <w:rsid w:val="00DF6C58"/>
    <w:rsid w:val="00E23EB2"/>
    <w:rsid w:val="00E471BD"/>
    <w:rsid w:val="00E52D9D"/>
    <w:rsid w:val="00E579C1"/>
    <w:rsid w:val="00E57C06"/>
    <w:rsid w:val="00E61074"/>
    <w:rsid w:val="00E675C6"/>
    <w:rsid w:val="00E67DE5"/>
    <w:rsid w:val="00E76AC0"/>
    <w:rsid w:val="00E804A6"/>
    <w:rsid w:val="00E87543"/>
    <w:rsid w:val="00E9166E"/>
    <w:rsid w:val="00EA2169"/>
    <w:rsid w:val="00EA2497"/>
    <w:rsid w:val="00EB5F95"/>
    <w:rsid w:val="00EE2518"/>
    <w:rsid w:val="00EF0D86"/>
    <w:rsid w:val="00EF2EDC"/>
    <w:rsid w:val="00F042A3"/>
    <w:rsid w:val="00F212A2"/>
    <w:rsid w:val="00F50C59"/>
    <w:rsid w:val="00F7094A"/>
    <w:rsid w:val="00F92947"/>
    <w:rsid w:val="00F940FE"/>
    <w:rsid w:val="00FA2209"/>
    <w:rsid w:val="00FA26DE"/>
    <w:rsid w:val="00FB624E"/>
    <w:rsid w:val="00FD07AD"/>
    <w:rsid w:val="00FD70B6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7857C"/>
  <w15:docId w15:val="{D661E84F-49A0-4AC7-84AB-1BE8D053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3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23C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3CFC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3C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23CFC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3CF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23CFC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3E1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E28"/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c">
    <w:name w:val="page number"/>
    <w:basedOn w:val="a0"/>
    <w:rsid w:val="003E1E28"/>
  </w:style>
  <w:style w:type="paragraph" w:customStyle="1" w:styleId="ConsPlusTitle">
    <w:name w:val="ConsPlusTitle"/>
    <w:rsid w:val="003E1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d">
    <w:name w:val="List Paragraph"/>
    <w:basedOn w:val="a"/>
    <w:uiPriority w:val="34"/>
    <w:qFormat/>
    <w:rsid w:val="002A15DE"/>
    <w:pPr>
      <w:ind w:left="720"/>
      <w:contextualSpacing/>
    </w:pPr>
  </w:style>
  <w:style w:type="table" w:styleId="ae">
    <w:name w:val="Table Grid"/>
    <w:basedOn w:val="a1"/>
    <w:uiPriority w:val="39"/>
    <w:rsid w:val="007B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0D5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0D57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A355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55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A3557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55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557"/>
    <w:rPr>
      <w:rFonts w:ascii="Arial Narrow" w:eastAsia="Times New Roman" w:hAnsi="Arial Narrow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6C08-B7B8-4AC5-B515-2E1016F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Куркина</dc:creator>
  <cp:lastModifiedBy>Павел Юнаковский</cp:lastModifiedBy>
  <cp:revision>8</cp:revision>
  <cp:lastPrinted>2025-09-04T05:49:00Z</cp:lastPrinted>
  <dcterms:created xsi:type="dcterms:W3CDTF">2025-08-28T21:58:00Z</dcterms:created>
  <dcterms:modified xsi:type="dcterms:W3CDTF">2025-09-08T07:06:00Z</dcterms:modified>
</cp:coreProperties>
</file>